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中共和硕县委员会党校2024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A343F4B">
      <w:r>
        <w:br w:type="page"/>
      </w:r>
    </w:p>
    <w:p w14:paraId="304FB139">
      <w:pPr>
        <w:spacing w:line="640" w:lineRule="exact"/>
        <w:jc w:val="center"/>
        <w:outlineLvl w:val="1"/>
      </w:pPr>
      <w:r>
        <w:rPr>
          <w:rFonts w:ascii="黑体" w:hAnsi="黑体" w:eastAsia="黑体"/>
          <w:sz w:val="32"/>
        </w:rPr>
        <w:t>第一部分 单位概况</w:t>
      </w:r>
    </w:p>
    <w:p w14:paraId="3FF58D0B">
      <w:pPr>
        <w:spacing w:line="640" w:lineRule="exact"/>
        <w:ind w:firstLine="640"/>
        <w:jc w:val="both"/>
        <w:outlineLvl w:val="2"/>
      </w:pPr>
      <w:r>
        <w:rPr>
          <w:rFonts w:ascii="黑体" w:hAnsi="黑体" w:eastAsia="黑体"/>
          <w:sz w:val="32"/>
        </w:rPr>
        <w:t>一、主要职能</w:t>
      </w:r>
    </w:p>
    <w:p w14:paraId="7B3EDFC8">
      <w:pPr>
        <w:spacing w:line="580" w:lineRule="exact"/>
        <w:ind w:firstLine="640"/>
        <w:jc w:val="both"/>
      </w:pPr>
      <w:r>
        <w:rPr>
          <w:rFonts w:ascii="仿宋_GB2312" w:hAnsi="仿宋_GB2312" w:eastAsia="仿宋_GB2312"/>
          <w:sz w:val="32"/>
        </w:rPr>
        <w:t>（一）负责培训全县党政领导干部、公务员、国有企业领导人员、事业单位领导人员、年轻干部、理论宣传骨干、高层次人才、基层干部、党员，开展全县党校（行政学院）系统师资培训；负责对学员进行综合考核，并从优秀学员中向县委组织部提出后备干部推荐建议。</w:t>
      </w:r>
    </w:p>
    <w:p w14:paraId="4EF52C51">
      <w:pPr>
        <w:spacing w:line="580" w:lineRule="exact"/>
        <w:ind w:firstLine="640"/>
        <w:jc w:val="both"/>
      </w:pPr>
      <w:r>
        <w:rPr>
          <w:rFonts w:ascii="仿宋_GB2312" w:hAnsi="仿宋_GB2312" w:eastAsia="仿宋_GB2312"/>
          <w:sz w:val="32"/>
        </w:rPr>
        <w:t>（二）学习宣传马克思列宁主义、毛泽东思想、邓小平理论、</w:t>
      </w:r>
      <w:r>
        <w:rPr>
          <w:rFonts w:hint="eastAsia" w:ascii="仿宋_GB2312" w:hAnsi="仿宋_GB2312" w:eastAsia="仿宋_GB2312"/>
          <w:sz w:val="32"/>
          <w:lang w:eastAsia="zh-CN"/>
        </w:rPr>
        <w:t>“三个代表”</w:t>
      </w:r>
      <w:r>
        <w:rPr>
          <w:rFonts w:ascii="仿宋_GB2312" w:hAnsi="仿宋_GB2312" w:eastAsia="仿宋_GB2312"/>
          <w:sz w:val="32"/>
        </w:rPr>
        <w:t>重要思想、科学发展观、习近平新时代中国特色社会主义思想，学习宣传党的路线、方针、政策。加强马克思主义基本理论研究，重点研究宣传习近平新时代中国特色社会主义思想。</w:t>
      </w:r>
    </w:p>
    <w:p w14:paraId="2EF3B9CF">
      <w:pPr>
        <w:spacing w:line="580" w:lineRule="exact"/>
        <w:ind w:firstLine="640"/>
        <w:jc w:val="both"/>
      </w:pPr>
      <w:r>
        <w:rPr>
          <w:rFonts w:ascii="仿宋_GB2312" w:hAnsi="仿宋_GB2312" w:eastAsia="仿宋_GB2312"/>
          <w:sz w:val="32"/>
        </w:rPr>
        <w:t>（三）承办中共和硕县委、县人民政府以及相关部门举办的专题研讨。</w:t>
      </w:r>
    </w:p>
    <w:p w14:paraId="681003C7">
      <w:pPr>
        <w:spacing w:line="580" w:lineRule="exact"/>
        <w:ind w:firstLine="640"/>
        <w:jc w:val="both"/>
      </w:pPr>
      <w:r>
        <w:rPr>
          <w:rFonts w:ascii="仿宋_GB2312" w:hAnsi="仿宋_GB2312" w:eastAsia="仿宋_GB2312"/>
          <w:sz w:val="32"/>
        </w:rPr>
        <w:t>（四）负责开展重大理论和现实问题研究，承担中共和硕县委、县人民政府决策咨询服务，加强与实际工作部门及政策研究部门之间的合作和交流。</w:t>
      </w:r>
    </w:p>
    <w:p w14:paraId="1AB8BF3D">
      <w:pPr>
        <w:spacing w:line="580" w:lineRule="exact"/>
        <w:ind w:firstLine="640"/>
        <w:jc w:val="both"/>
      </w:pPr>
      <w:r>
        <w:rPr>
          <w:rFonts w:ascii="仿宋_GB2312" w:hAnsi="仿宋_GB2312" w:eastAsia="仿宋_GB2312"/>
          <w:sz w:val="32"/>
        </w:rPr>
        <w:t>（五）参与中共和硕县委关于党校（行政学院）工作策略以及干部培训计划的制定工作，牵头制定本行政区域党校（行政学院）建设和发展规划。</w:t>
      </w:r>
    </w:p>
    <w:p w14:paraId="5B9DAAB0">
      <w:pPr>
        <w:spacing w:line="580" w:lineRule="exact"/>
        <w:ind w:firstLine="640"/>
        <w:jc w:val="both"/>
      </w:pPr>
      <w:r>
        <w:rPr>
          <w:rFonts w:ascii="仿宋_GB2312" w:hAnsi="仿宋_GB2312" w:eastAsia="仿宋_GB2312"/>
          <w:sz w:val="32"/>
        </w:rPr>
        <w:t>（六）积极与县委组织部、宣传部、直属机关工委等部门通力合作，办好县直机关和农村各种类型的党员干部培训班。承担对乡镇党校的业务指导，对全县党员进行常态化教育培训。</w:t>
      </w:r>
    </w:p>
    <w:p w14:paraId="56F34F7F">
      <w:pPr>
        <w:spacing w:line="580" w:lineRule="exact"/>
        <w:ind w:firstLine="640"/>
        <w:jc w:val="both"/>
      </w:pPr>
      <w:r>
        <w:rPr>
          <w:rFonts w:ascii="仿宋_GB2312" w:hAnsi="仿宋_GB2312" w:eastAsia="仿宋_GB2312"/>
          <w:sz w:val="32"/>
        </w:rPr>
        <w:t>（七）组织党校系统和社会各学科人才围绕国际国内出现的新情况、新问题开展对马克思主义理论、习近平新时代中国特色社会主义思想等重大实际问题的科学研究。</w:t>
      </w:r>
    </w:p>
    <w:p w14:paraId="0BFCEFF1">
      <w:pPr>
        <w:spacing w:line="580" w:lineRule="exact"/>
        <w:ind w:firstLine="640"/>
        <w:jc w:val="both"/>
      </w:pPr>
      <w:r>
        <w:rPr>
          <w:rFonts w:ascii="仿宋_GB2312" w:hAnsi="仿宋_GB2312" w:eastAsia="仿宋_GB2312"/>
          <w:sz w:val="32"/>
        </w:rPr>
        <w:t>（八）承担中共和硕县委、县人民政府和上级交办的其他事宜。</w:t>
      </w:r>
    </w:p>
    <w:p w14:paraId="540E3317">
      <w:pPr>
        <w:spacing w:line="640" w:lineRule="exact"/>
        <w:ind w:firstLine="640"/>
        <w:jc w:val="both"/>
        <w:outlineLvl w:val="2"/>
      </w:pPr>
      <w:r>
        <w:rPr>
          <w:rFonts w:ascii="黑体" w:hAnsi="黑体" w:eastAsia="黑体"/>
          <w:sz w:val="32"/>
        </w:rPr>
        <w:t>二、机构设置及人员情况</w:t>
      </w:r>
    </w:p>
    <w:p w14:paraId="3485D6FF">
      <w:pPr>
        <w:spacing w:line="580" w:lineRule="exact"/>
        <w:ind w:firstLine="640"/>
        <w:jc w:val="both"/>
      </w:pPr>
      <w:r>
        <w:rPr>
          <w:rFonts w:ascii="仿宋_GB2312" w:hAnsi="仿宋_GB2312" w:eastAsia="仿宋_GB2312"/>
          <w:sz w:val="32"/>
        </w:rPr>
        <w:t>中共和硕县委员会党校2024年度，实有人数22人，其中：在职人员14人，增加2人；离休人员0人，增加0人；退休人员8人,增加0人。</w:t>
      </w:r>
    </w:p>
    <w:p w14:paraId="1B151FE5">
      <w:pPr>
        <w:spacing w:line="580" w:lineRule="exact"/>
        <w:ind w:firstLine="640"/>
        <w:jc w:val="both"/>
      </w:pPr>
      <w:r>
        <w:rPr>
          <w:rFonts w:ascii="仿宋_GB2312" w:hAnsi="仿宋_GB2312" w:eastAsia="仿宋_GB2312"/>
          <w:sz w:val="32"/>
        </w:rPr>
        <w:t>中共和硕县委员会党校无下属预算单位，下设1个科室，分别是：行政办公室。</w:t>
      </w:r>
    </w:p>
    <w:p w14:paraId="050D5D41">
      <w:r>
        <w:br w:type="page"/>
      </w:r>
    </w:p>
    <w:p w14:paraId="4FFFC8B6">
      <w:pPr>
        <w:spacing w:line="240" w:lineRule="auto"/>
        <w:jc w:val="center"/>
        <w:outlineLvl w:val="1"/>
      </w:pPr>
      <w:r>
        <w:rPr>
          <w:rFonts w:ascii="黑体" w:hAnsi="黑体" w:eastAsia="黑体"/>
          <w:sz w:val="32"/>
        </w:rPr>
        <w:t>第二部分 部门决算情况说明</w:t>
      </w:r>
    </w:p>
    <w:p w14:paraId="12EA7355">
      <w:pPr>
        <w:spacing w:line="640" w:lineRule="exact"/>
        <w:ind w:firstLine="640"/>
        <w:jc w:val="both"/>
        <w:outlineLvl w:val="2"/>
      </w:pPr>
      <w:r>
        <w:rPr>
          <w:rFonts w:ascii="黑体" w:hAnsi="黑体" w:eastAsia="黑体"/>
          <w:sz w:val="32"/>
        </w:rPr>
        <w:t>一、收入支出决算总体情况说明</w:t>
      </w:r>
    </w:p>
    <w:p w14:paraId="36E2A8B3">
      <w:pPr>
        <w:spacing w:line="580" w:lineRule="exact"/>
        <w:ind w:firstLine="640"/>
        <w:jc w:val="both"/>
      </w:pPr>
      <w:r>
        <w:rPr>
          <w:rFonts w:ascii="仿宋_GB2312" w:hAnsi="仿宋_GB2312" w:eastAsia="仿宋_GB2312"/>
          <w:b/>
          <w:sz w:val="32"/>
        </w:rPr>
        <w:t>2024年度收入总计2,466.88万元，</w:t>
      </w:r>
      <w:r>
        <w:rPr>
          <w:rFonts w:ascii="仿宋_GB2312" w:hAnsi="仿宋_GB2312" w:eastAsia="仿宋_GB2312"/>
          <w:b w:val="0"/>
          <w:sz w:val="32"/>
        </w:rPr>
        <w:t>其中：本年收入合计2,447.16万元，使用非财政拨款结余（含专用结余）0.00万元，年初结转和结余19.72万元。</w:t>
      </w:r>
    </w:p>
    <w:p w14:paraId="4D40743E">
      <w:pPr>
        <w:spacing w:line="580" w:lineRule="exact"/>
        <w:ind w:firstLine="640"/>
        <w:jc w:val="both"/>
      </w:pPr>
      <w:r>
        <w:rPr>
          <w:rFonts w:ascii="仿宋_GB2312" w:hAnsi="仿宋_GB2312" w:eastAsia="仿宋_GB2312"/>
          <w:b/>
          <w:sz w:val="32"/>
        </w:rPr>
        <w:t>2024年度支出总计2,466.88万元，</w:t>
      </w:r>
      <w:r>
        <w:rPr>
          <w:rFonts w:ascii="仿宋_GB2312" w:hAnsi="仿宋_GB2312" w:eastAsia="仿宋_GB2312"/>
          <w:b w:val="0"/>
          <w:sz w:val="32"/>
        </w:rPr>
        <w:t>其中：本年支出合计2,454.32万元，结余分配0.00万元，年末结转和结余12.55万元。</w:t>
      </w:r>
    </w:p>
    <w:p w14:paraId="1AB0CEDC">
      <w:pPr>
        <w:spacing w:line="580" w:lineRule="exact"/>
        <w:ind w:firstLine="640"/>
        <w:jc w:val="both"/>
      </w:pPr>
      <w:r>
        <w:rPr>
          <w:rFonts w:ascii="仿宋_GB2312" w:hAnsi="仿宋_GB2312" w:eastAsia="仿宋_GB2312"/>
          <w:b w:val="0"/>
          <w:sz w:val="32"/>
        </w:rPr>
        <w:t>收入支出总体与上年相比，增加1,425.47万元，增长136.88%，主要原因是：本年增加和硕县党校宿舍餐厅综合楼建设项目资金，导致经费较上年增加。</w:t>
      </w:r>
    </w:p>
    <w:p w14:paraId="6A3A7079">
      <w:pPr>
        <w:spacing w:line="640" w:lineRule="exact"/>
        <w:ind w:firstLine="640"/>
        <w:jc w:val="both"/>
        <w:outlineLvl w:val="2"/>
      </w:pPr>
      <w:r>
        <w:rPr>
          <w:rFonts w:ascii="黑体" w:hAnsi="黑体" w:eastAsia="黑体"/>
          <w:sz w:val="32"/>
        </w:rPr>
        <w:t>二、收入决算情况说明</w:t>
      </w:r>
    </w:p>
    <w:p w14:paraId="2DA3E363">
      <w:pPr>
        <w:spacing w:line="580" w:lineRule="exact"/>
        <w:ind w:firstLine="640"/>
        <w:jc w:val="both"/>
      </w:pPr>
      <w:r>
        <w:rPr>
          <w:rFonts w:ascii="仿宋_GB2312" w:hAnsi="仿宋_GB2312" w:eastAsia="仿宋_GB2312"/>
          <w:b/>
          <w:sz w:val="32"/>
        </w:rPr>
        <w:t>本年收入2,447.16万元，</w:t>
      </w:r>
      <w:r>
        <w:rPr>
          <w:rFonts w:ascii="仿宋_GB2312" w:hAnsi="仿宋_GB2312" w:eastAsia="仿宋_GB2312"/>
          <w:b w:val="0"/>
          <w:sz w:val="32"/>
        </w:rPr>
        <w:t>其中：财政拨款收入2,362.70万元，占96.55%；上级补助收入0.00万元，占0.00%；事业收入0.00万元，占0.00%；经营收入0.00万元，占0.00%；附属单位上缴收入0.00万元，占0.00%；其他收入84.46万元，占3.45%。</w:t>
      </w:r>
    </w:p>
    <w:p w14:paraId="71D97F68">
      <w:pPr>
        <w:spacing w:line="640" w:lineRule="exact"/>
        <w:ind w:firstLine="640"/>
        <w:jc w:val="both"/>
        <w:outlineLvl w:val="2"/>
      </w:pPr>
      <w:r>
        <w:rPr>
          <w:rFonts w:ascii="黑体" w:hAnsi="黑体" w:eastAsia="黑体"/>
          <w:sz w:val="32"/>
        </w:rPr>
        <w:t>三、支出决算情况说明</w:t>
      </w:r>
    </w:p>
    <w:p w14:paraId="26AD5FC8">
      <w:pPr>
        <w:spacing w:line="580" w:lineRule="exact"/>
        <w:ind w:firstLine="640"/>
        <w:jc w:val="both"/>
      </w:pPr>
      <w:r>
        <w:rPr>
          <w:rFonts w:ascii="仿宋_GB2312" w:hAnsi="仿宋_GB2312" w:eastAsia="仿宋_GB2312"/>
          <w:b/>
          <w:sz w:val="32"/>
        </w:rPr>
        <w:t>本年支出2,454.32万元，</w:t>
      </w:r>
      <w:r>
        <w:rPr>
          <w:rFonts w:ascii="仿宋_GB2312" w:hAnsi="仿宋_GB2312" w:eastAsia="仿宋_GB2312"/>
          <w:b w:val="0"/>
          <w:sz w:val="32"/>
        </w:rPr>
        <w:t>其中：基本支出327.23万元，占13.33%；项目支出2,127.09万元，占86.67%；上缴上级支出0.00万元，占0.00%；经营支出0.00万元，占0.00%；对附属单位补助支出0.00万元，占0.00%。</w:t>
      </w:r>
    </w:p>
    <w:p w14:paraId="3129E5B7">
      <w:pPr>
        <w:spacing w:line="640" w:lineRule="exact"/>
        <w:ind w:firstLine="640"/>
        <w:jc w:val="both"/>
        <w:outlineLvl w:val="2"/>
      </w:pPr>
      <w:r>
        <w:rPr>
          <w:rFonts w:ascii="黑体" w:hAnsi="黑体" w:eastAsia="黑体"/>
          <w:sz w:val="32"/>
        </w:rPr>
        <w:t>四、财政拨款收入支出决算总体情况说明</w:t>
      </w:r>
    </w:p>
    <w:p w14:paraId="71B97A3B">
      <w:pPr>
        <w:spacing w:line="580" w:lineRule="exact"/>
        <w:ind w:firstLine="640"/>
        <w:jc w:val="both"/>
      </w:pPr>
      <w:r>
        <w:rPr>
          <w:rFonts w:ascii="仿宋_GB2312" w:hAnsi="仿宋_GB2312" w:eastAsia="仿宋_GB2312"/>
          <w:b/>
          <w:sz w:val="32"/>
        </w:rPr>
        <w:t>2024年度财政拨款收入总计2,362.70万元，</w:t>
      </w:r>
      <w:r>
        <w:rPr>
          <w:rFonts w:ascii="仿宋_GB2312" w:hAnsi="仿宋_GB2312" w:eastAsia="仿宋_GB2312"/>
          <w:b w:val="0"/>
          <w:sz w:val="32"/>
        </w:rPr>
        <w:t>其中：年初财政拨款结转和结余0.00万元，本年财政拨款收入2,362.70万元。</w:t>
      </w:r>
      <w:r>
        <w:rPr>
          <w:rFonts w:ascii="仿宋_GB2312" w:hAnsi="仿宋_GB2312" w:eastAsia="仿宋_GB2312"/>
          <w:b/>
          <w:sz w:val="32"/>
        </w:rPr>
        <w:t>财政拨款支出总计2,362.70万元，</w:t>
      </w:r>
      <w:r>
        <w:rPr>
          <w:rFonts w:ascii="仿宋_GB2312" w:hAnsi="仿宋_GB2312" w:eastAsia="仿宋_GB2312"/>
          <w:b w:val="0"/>
          <w:sz w:val="32"/>
        </w:rPr>
        <w:t>其中：年末财政拨款结转和结余0.00万元，本年财政拨款支出2,362.70万元。</w:t>
      </w:r>
    </w:p>
    <w:p w14:paraId="4B1D2FE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增加1,342.61万元，增长131.62%，主要原因是：本年增加和硕县党校宿舍餐厅综合楼建设项目资金，导致经费较上年增加。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年初预算数1,635.50万元，决算数2,362.70万元，预决算差异率44.46%，主要原因是：年中追加和硕县党校宿舍餐厅综合楼建设项目、和硕县委党校综合教学楼建设项目，导致预决算存在差异。</w:t>
      </w:r>
    </w:p>
    <w:p w14:paraId="3AFD15B7">
      <w:pPr>
        <w:spacing w:line="640" w:lineRule="exact"/>
        <w:ind w:firstLine="640"/>
        <w:jc w:val="both"/>
        <w:outlineLvl w:val="2"/>
      </w:pPr>
      <w:r>
        <w:rPr>
          <w:rFonts w:ascii="黑体" w:hAnsi="黑体" w:eastAsia="黑体"/>
          <w:sz w:val="32"/>
        </w:rPr>
        <w:t>五、一般公共预算财政拨款支出决算情况说明</w:t>
      </w:r>
    </w:p>
    <w:p w14:paraId="4D84CD5F">
      <w:pPr>
        <w:spacing w:line="640" w:lineRule="exact"/>
        <w:ind w:firstLine="640"/>
        <w:jc w:val="both"/>
        <w:outlineLvl w:val="3"/>
      </w:pPr>
      <w:r>
        <w:rPr>
          <w:rFonts w:ascii="楷体_GB2312" w:hAnsi="楷体_GB2312" w:eastAsia="楷体_GB2312"/>
          <w:b/>
          <w:sz w:val="32"/>
        </w:rPr>
        <w:t>（一）一般公共预算财政拨款支出决算总体情况</w:t>
      </w:r>
    </w:p>
    <w:p w14:paraId="7F9E6C6C">
      <w:pPr>
        <w:spacing w:line="580" w:lineRule="exact"/>
        <w:ind w:firstLine="640"/>
        <w:jc w:val="both"/>
      </w:pPr>
      <w:r>
        <w:rPr>
          <w:rFonts w:ascii="仿宋_GB2312" w:hAnsi="仿宋_GB2312" w:eastAsia="仿宋_GB2312"/>
          <w:b/>
          <w:sz w:val="32"/>
        </w:rPr>
        <w:t>2024年度一般公共预算财政拨款支出2,362.70万元，</w:t>
      </w:r>
      <w:r>
        <w:rPr>
          <w:rFonts w:ascii="仿宋_GB2312" w:hAnsi="仿宋_GB2312" w:eastAsia="仿宋_GB2312"/>
          <w:b w:val="0"/>
          <w:sz w:val="32"/>
        </w:rPr>
        <w:t>占本年支出合计的96.27%。</w:t>
      </w:r>
      <w:r>
        <w:rPr>
          <w:rFonts w:ascii="仿宋_GB2312" w:hAnsi="仿宋_GB2312" w:eastAsia="仿宋_GB2312"/>
          <w:b/>
          <w:sz w:val="32"/>
        </w:rPr>
        <w:t>与上年相比，</w:t>
      </w:r>
      <w:r>
        <w:rPr>
          <w:rFonts w:ascii="仿宋_GB2312" w:hAnsi="仿宋_GB2312" w:eastAsia="仿宋_GB2312"/>
          <w:b w:val="0"/>
          <w:sz w:val="32"/>
        </w:rPr>
        <w:t>增加1,342.61万元，增长131.62%，主要原因是：本年增加和硕县党校宿舍餐厅综合楼建设项目资金，导致经费较上年增加。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年初预算数1,635.50万元，决算数2,362.70万元，预决算差异率44.46%，主要原因是：年中追加和硕县党校宿舍餐厅综合楼建设项目、和硕县委党校综合教学楼建设项目，导致预决算存在差异。</w:t>
      </w:r>
    </w:p>
    <w:p w14:paraId="71095A99">
      <w:pPr>
        <w:spacing w:line="640" w:lineRule="exact"/>
        <w:ind w:firstLine="640"/>
        <w:jc w:val="both"/>
        <w:outlineLvl w:val="3"/>
      </w:pPr>
      <w:r>
        <w:rPr>
          <w:rFonts w:ascii="楷体_GB2312" w:hAnsi="楷体_GB2312" w:eastAsia="楷体_GB2312"/>
          <w:b/>
          <w:sz w:val="32"/>
        </w:rPr>
        <w:t>（二）一般公共预算财政拨款支出决算结构情况</w:t>
      </w:r>
    </w:p>
    <w:p w14:paraId="10BD4645">
      <w:pPr>
        <w:spacing w:line="580" w:lineRule="exact"/>
        <w:ind w:firstLine="640"/>
        <w:jc w:val="both"/>
      </w:pPr>
      <w:r>
        <w:rPr>
          <w:rFonts w:ascii="仿宋_GB2312" w:hAnsi="仿宋_GB2312" w:eastAsia="仿宋_GB2312"/>
          <w:b w:val="0"/>
          <w:sz w:val="32"/>
        </w:rPr>
        <w:t>1.教育支出(类)263.62万元,占11.16%。</w:t>
      </w:r>
    </w:p>
    <w:p w14:paraId="620795E5">
      <w:pPr>
        <w:spacing w:line="580" w:lineRule="exact"/>
        <w:ind w:firstLine="640"/>
        <w:jc w:val="both"/>
      </w:pPr>
      <w:r>
        <w:rPr>
          <w:rFonts w:ascii="仿宋_GB2312" w:hAnsi="仿宋_GB2312" w:eastAsia="仿宋_GB2312"/>
          <w:b w:val="0"/>
          <w:sz w:val="32"/>
        </w:rPr>
        <w:t>2.社会保障和就业支出(类)1.99万元,占0.08%。</w:t>
      </w:r>
    </w:p>
    <w:p w14:paraId="412710FB">
      <w:pPr>
        <w:spacing w:line="580" w:lineRule="exact"/>
        <w:ind w:firstLine="640"/>
        <w:jc w:val="both"/>
      </w:pPr>
      <w:r>
        <w:rPr>
          <w:rFonts w:ascii="仿宋_GB2312" w:hAnsi="仿宋_GB2312" w:eastAsia="仿宋_GB2312"/>
          <w:b w:val="0"/>
          <w:sz w:val="32"/>
        </w:rPr>
        <w:t>3.住房保障支出(类)656.88万元,占27.80%。</w:t>
      </w:r>
    </w:p>
    <w:p w14:paraId="048E1191">
      <w:pPr>
        <w:spacing w:line="580" w:lineRule="exact"/>
        <w:ind w:firstLine="640"/>
        <w:jc w:val="both"/>
      </w:pPr>
      <w:r>
        <w:rPr>
          <w:rFonts w:ascii="仿宋_GB2312" w:hAnsi="仿宋_GB2312" w:eastAsia="仿宋_GB2312"/>
          <w:b w:val="0"/>
          <w:sz w:val="32"/>
        </w:rPr>
        <w:t>4.其他支出(类)1,440.21万元,占60.96%。</w:t>
      </w:r>
    </w:p>
    <w:p w14:paraId="632D2650">
      <w:pPr>
        <w:spacing w:line="640" w:lineRule="exact"/>
        <w:ind w:firstLine="640"/>
        <w:jc w:val="both"/>
        <w:outlineLvl w:val="3"/>
      </w:pPr>
      <w:r>
        <w:rPr>
          <w:rFonts w:ascii="楷体_GB2312" w:hAnsi="楷体_GB2312" w:eastAsia="楷体_GB2312"/>
          <w:b/>
          <w:sz w:val="32"/>
        </w:rPr>
        <w:t>（三）一般公共预算财政拨款支出决算具体情况</w:t>
      </w:r>
    </w:p>
    <w:p w14:paraId="06487B01">
      <w:pPr>
        <w:spacing w:line="580" w:lineRule="exact"/>
        <w:ind w:firstLine="640"/>
        <w:jc w:val="both"/>
      </w:pPr>
      <w:r>
        <w:rPr>
          <w:rFonts w:ascii="仿宋_GB2312" w:hAnsi="仿宋_GB2312" w:eastAsia="仿宋_GB2312"/>
          <w:b w:val="0"/>
          <w:sz w:val="32"/>
        </w:rPr>
        <w:t>1.教育支出(类)进修及培训(款)干部教育(项):支出决算数为263.62万元，比上年决算增加6.35万元，增长2.47%,主要原因是：本年在职人员增加，相关人员经费支出增加。</w:t>
      </w:r>
    </w:p>
    <w:p w14:paraId="5ED4EDBF">
      <w:pPr>
        <w:spacing w:line="580" w:lineRule="exact"/>
        <w:ind w:firstLine="640"/>
        <w:jc w:val="both"/>
      </w:pPr>
      <w:r>
        <w:rPr>
          <w:rFonts w:ascii="仿宋_GB2312" w:hAnsi="仿宋_GB2312" w:eastAsia="仿宋_GB2312"/>
          <w:b w:val="0"/>
          <w:sz w:val="32"/>
        </w:rPr>
        <w:t>2.教育支出(类)进修及培训(款)其他进修及培训(项):支出决算数为0.00万元，比上年决算减少2.80万元，下降100.00%,主要原因是：本年未开展培训业务活动，相应培训费减少。</w:t>
      </w:r>
    </w:p>
    <w:p w14:paraId="41FE2B12">
      <w:pPr>
        <w:spacing w:line="580" w:lineRule="exact"/>
        <w:ind w:firstLine="640"/>
        <w:jc w:val="both"/>
      </w:pPr>
      <w:r>
        <w:rPr>
          <w:rFonts w:ascii="仿宋_GB2312" w:hAnsi="仿宋_GB2312" w:eastAsia="仿宋_GB2312"/>
          <w:b w:val="0"/>
          <w:sz w:val="32"/>
        </w:rPr>
        <w:t>3.社会保障和就业支出(类)民政管理事务(款)基层政权建设和社区治理(项):支出决算数为1.99万元，比上年决算减少0.01万元，下降0.50%,主要原因是：本年减少县级“五个好”党支部活动经费，相关经费支出减少。</w:t>
      </w:r>
    </w:p>
    <w:p w14:paraId="4A7AE660">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0.00万元，比上年决算减少7.37万元，下降100.00%,主要原因是：本年无新增退休人员，职业年金缴费较上年减少。</w:t>
      </w:r>
    </w:p>
    <w:p w14:paraId="2AE4CE03">
      <w:pPr>
        <w:spacing w:line="580" w:lineRule="exact"/>
        <w:ind w:firstLine="640"/>
        <w:jc w:val="both"/>
      </w:pPr>
      <w:r>
        <w:rPr>
          <w:rFonts w:ascii="仿宋_GB2312" w:hAnsi="仿宋_GB2312" w:eastAsia="仿宋_GB2312"/>
          <w:b w:val="0"/>
          <w:sz w:val="32"/>
        </w:rPr>
        <w:t>5.住房保障支出(类)城乡社区住宅(款)公有住房建设和维修改造支出(项):支出决算数为656.88万元，比上年决算增加656.88万元，增长100.00%,主要原因是：本年新增和硕县委党校综合教学楼建设项目，相关经费支出增加。</w:t>
      </w:r>
    </w:p>
    <w:p w14:paraId="77489E89">
      <w:pPr>
        <w:spacing w:line="580" w:lineRule="exact"/>
        <w:ind w:firstLine="640"/>
        <w:jc w:val="both"/>
      </w:pPr>
      <w:r>
        <w:rPr>
          <w:rFonts w:ascii="仿宋_GB2312" w:hAnsi="仿宋_GB2312" w:eastAsia="仿宋_GB2312"/>
          <w:b w:val="0"/>
          <w:sz w:val="32"/>
        </w:rPr>
        <w:t>6.其他支出(类)其他支出(款)其他支出(项):支出决算数为1,440.21万元，比上年决算增加689.56万元，增长91.86%,主要原因是：本年增加和硕县党校宿舍餐厅综合楼建设项目资金，相关经费支出增加。</w:t>
      </w:r>
    </w:p>
    <w:p w14:paraId="0FDBF516">
      <w:pPr>
        <w:spacing w:line="640" w:lineRule="exact"/>
        <w:ind w:firstLine="640"/>
        <w:jc w:val="both"/>
        <w:outlineLvl w:val="2"/>
      </w:pPr>
      <w:r>
        <w:rPr>
          <w:rFonts w:ascii="黑体" w:hAnsi="黑体" w:eastAsia="黑体"/>
          <w:sz w:val="32"/>
        </w:rPr>
        <w:t>六、一般公共预算财政拨款基本支出决算情况说明</w:t>
      </w:r>
    </w:p>
    <w:p w14:paraId="4F701A48">
      <w:pPr>
        <w:spacing w:line="580" w:lineRule="exact"/>
        <w:ind w:firstLine="640"/>
        <w:jc w:val="both"/>
      </w:pPr>
      <w:r>
        <w:rPr>
          <w:rFonts w:ascii="仿宋_GB2312" w:hAnsi="仿宋_GB2312" w:eastAsia="仿宋_GB2312"/>
          <w:b w:val="0"/>
          <w:sz w:val="32"/>
        </w:rPr>
        <w:t>2024年度一般公共预算财政拨款基本支出265.61万元，其中：</w:t>
      </w:r>
      <w:r>
        <w:rPr>
          <w:rFonts w:ascii="仿宋_GB2312" w:hAnsi="仿宋_GB2312" w:eastAsia="仿宋_GB2312"/>
          <w:b/>
          <w:sz w:val="32"/>
        </w:rPr>
        <w:t>人员经费233.61万元，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包括：基本工资、津贴补贴、奖金、绩效工资、机关事业单位基本养老保险缴费、职工基本医疗保险缴费、公务员医疗补助缴费、其他社会保障缴费、住房公积金、退休费、奖励金。</w:t>
      </w:r>
    </w:p>
    <w:p w14:paraId="0F4D6450">
      <w:pPr>
        <w:spacing w:line="580" w:lineRule="exact"/>
        <w:ind w:firstLine="640"/>
        <w:jc w:val="both"/>
      </w:pPr>
      <w:r>
        <w:rPr>
          <w:rFonts w:ascii="仿宋_GB2312" w:hAnsi="仿宋_GB2312" w:eastAsia="仿宋_GB2312"/>
          <w:b/>
          <w:sz w:val="32"/>
        </w:rPr>
        <w:t>公用经费32.00万元，</w:t>
      </w:r>
      <w:r>
        <w:rPr>
          <w:rFonts w:ascii="仿宋_GB2312" w:hAnsi="仿宋_GB2312" w:eastAsia="仿宋_GB2312"/>
          <w:b w:val="0"/>
          <w:sz w:val="32"/>
        </w:rPr>
        <w:t>包括：办公费、水费、电费、邮电费、取暖费、差旅费、培训费、劳务费、委托业务费、工会经费、其他交通费用、其他商品和服务支出、办公设备购置。</w:t>
      </w:r>
    </w:p>
    <w:p w14:paraId="6AC1D0FE">
      <w:pPr>
        <w:spacing w:line="640" w:lineRule="exact"/>
        <w:ind w:firstLine="640"/>
        <w:jc w:val="both"/>
        <w:outlineLvl w:val="2"/>
      </w:pPr>
      <w:r>
        <w:rPr>
          <w:rFonts w:ascii="黑体" w:hAnsi="黑体" w:eastAsia="黑体"/>
          <w:sz w:val="32"/>
        </w:rPr>
        <w:t>七、政府性基金预算财政拨款收入支出决算情况说明</w:t>
      </w:r>
    </w:p>
    <w:p w14:paraId="2984DFD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4B2F78F">
      <w:pPr>
        <w:spacing w:line="640" w:lineRule="exact"/>
        <w:ind w:firstLine="640"/>
        <w:jc w:val="both"/>
        <w:outlineLvl w:val="2"/>
      </w:pPr>
      <w:r>
        <w:rPr>
          <w:rFonts w:ascii="黑体" w:hAnsi="黑体" w:eastAsia="黑体"/>
          <w:sz w:val="32"/>
        </w:rPr>
        <w:t>八、国有资本经营预算财政拨款收入支出决算情况说明</w:t>
      </w:r>
    </w:p>
    <w:p w14:paraId="656D058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61FDF4A">
      <w:pPr>
        <w:spacing w:line="640" w:lineRule="exact"/>
        <w:ind w:firstLine="640"/>
        <w:jc w:val="both"/>
        <w:outlineLvl w:val="2"/>
      </w:pPr>
      <w:r>
        <w:rPr>
          <w:rFonts w:ascii="黑体" w:hAnsi="黑体" w:eastAsia="黑体"/>
          <w:sz w:val="32"/>
        </w:rPr>
        <w:t>九、财政拨款“三公”经费支出决算情况说明</w:t>
      </w:r>
    </w:p>
    <w:p w14:paraId="4A2BE90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A0709A2">
      <w:pPr>
        <w:spacing w:line="580" w:lineRule="exact"/>
        <w:ind w:firstLine="640"/>
        <w:jc w:val="both"/>
      </w:pPr>
      <w:r>
        <w:rPr>
          <w:rFonts w:ascii="仿宋_GB2312" w:hAnsi="仿宋_GB2312" w:eastAsia="仿宋_GB2312"/>
          <w:b/>
          <w:sz w:val="32"/>
        </w:rPr>
        <w:t>具体情况如下：</w:t>
      </w:r>
    </w:p>
    <w:p w14:paraId="62240D4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48D8B0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该车辆为业务用车，车辆费用未使用财政拨款公务用车运行维护费支付，由其他交通费保障。</w:t>
      </w:r>
    </w:p>
    <w:p w14:paraId="29606902">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61FB31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083DAE5">
      <w:pPr>
        <w:spacing w:line="640" w:lineRule="exact"/>
        <w:ind w:firstLine="640"/>
        <w:jc w:val="both"/>
        <w:outlineLvl w:val="2"/>
      </w:pPr>
      <w:r>
        <w:rPr>
          <w:rFonts w:ascii="黑体" w:hAnsi="黑体" w:eastAsia="黑体"/>
          <w:sz w:val="32"/>
        </w:rPr>
        <w:t>十、其他重要事项的情况说明</w:t>
      </w:r>
    </w:p>
    <w:p w14:paraId="37A2EC51">
      <w:pPr>
        <w:spacing w:line="640" w:lineRule="exact"/>
        <w:ind w:firstLine="640"/>
        <w:jc w:val="both"/>
        <w:outlineLvl w:val="3"/>
      </w:pPr>
      <w:r>
        <w:rPr>
          <w:rFonts w:ascii="楷体_GB2312" w:hAnsi="楷体_GB2312" w:eastAsia="楷体_GB2312"/>
          <w:b/>
          <w:sz w:val="32"/>
        </w:rPr>
        <w:t>（一）机关运行经费及公用经费支出情况</w:t>
      </w:r>
    </w:p>
    <w:p w14:paraId="5C741CB4">
      <w:pPr>
        <w:spacing w:line="580" w:lineRule="exact"/>
        <w:ind w:firstLine="640"/>
        <w:jc w:val="both"/>
      </w:pPr>
      <w:r>
        <w:rPr>
          <w:rFonts w:ascii="仿宋_GB2312" w:hAnsi="仿宋_GB2312" w:eastAsia="仿宋_GB2312"/>
          <w:b w:val="0"/>
          <w:sz w:val="32"/>
        </w:rPr>
        <w:t>2024年度中共和硕县委员会党校（行政单位和参照公务员法管理事业单位）机关运行经费支出32.00万元，比上年减少30.52万元，下降48.82%，主要原因是：本年度减少培训费，机关运行经费支出减少。</w:t>
      </w:r>
    </w:p>
    <w:p w14:paraId="01A05F79">
      <w:pPr>
        <w:spacing w:line="640" w:lineRule="exact"/>
        <w:ind w:firstLine="640"/>
        <w:jc w:val="both"/>
        <w:outlineLvl w:val="3"/>
      </w:pPr>
      <w:r>
        <w:rPr>
          <w:rFonts w:ascii="楷体_GB2312" w:hAnsi="楷体_GB2312" w:eastAsia="楷体_GB2312"/>
          <w:b/>
          <w:sz w:val="32"/>
        </w:rPr>
        <w:t>（二）政府采购情况</w:t>
      </w:r>
    </w:p>
    <w:p w14:paraId="1591D8B9">
      <w:pPr>
        <w:spacing w:line="580" w:lineRule="exact"/>
        <w:ind w:firstLine="640"/>
        <w:jc w:val="both"/>
      </w:pPr>
      <w:r>
        <w:rPr>
          <w:rFonts w:ascii="仿宋_GB2312" w:hAnsi="仿宋_GB2312" w:eastAsia="仿宋_GB2312"/>
          <w:b w:val="0"/>
          <w:sz w:val="32"/>
        </w:rPr>
        <w:t>2024年度政府采购支出总额12.09万元，其中：政府采购货物支出11.88万元、政府采购工程支出0.00万元、政府采购服务支出0.21万元。</w:t>
      </w:r>
    </w:p>
    <w:p w14:paraId="0121772A">
      <w:pPr>
        <w:spacing w:line="580" w:lineRule="exact"/>
        <w:ind w:firstLine="640"/>
        <w:jc w:val="both"/>
      </w:pPr>
      <w:r>
        <w:rPr>
          <w:rFonts w:ascii="仿宋_GB2312" w:hAnsi="仿宋_GB2312" w:eastAsia="仿宋_GB2312"/>
          <w:b w:val="0"/>
          <w:sz w:val="32"/>
        </w:rPr>
        <w:t>授予中小企业合同金额12.09万元，占政府采购支出总额的100.00%，其中：授予小微企业合同金额11.88万元，占政府采购支出总额的98.26%。</w:t>
      </w:r>
    </w:p>
    <w:p w14:paraId="3E5D0669">
      <w:pPr>
        <w:spacing w:line="640" w:lineRule="exact"/>
        <w:ind w:firstLine="640"/>
        <w:jc w:val="both"/>
        <w:outlineLvl w:val="3"/>
      </w:pPr>
      <w:r>
        <w:rPr>
          <w:rFonts w:ascii="楷体_GB2312" w:hAnsi="楷体_GB2312" w:eastAsia="楷体_GB2312"/>
          <w:b/>
          <w:sz w:val="32"/>
        </w:rPr>
        <w:t>（三）国有资产占用情况说明</w:t>
      </w:r>
    </w:p>
    <w:p w14:paraId="7B38AF1E">
      <w:pPr>
        <w:spacing w:line="580" w:lineRule="exact"/>
        <w:ind w:firstLine="640"/>
        <w:jc w:val="both"/>
      </w:pPr>
      <w:r>
        <w:rPr>
          <w:rFonts w:ascii="仿宋_GB2312" w:hAnsi="仿宋_GB2312" w:eastAsia="仿宋_GB2312"/>
          <w:b w:val="0"/>
          <w:sz w:val="32"/>
        </w:rPr>
        <w:t>截至2024年12月31日，房屋5,185.47平方米，价值1,079.06万元。车辆1辆，价值15.72万元，其中：副部（省）级及以上领导用车0辆、主要负责人用车0辆、机要通信用车0辆、应急保障用车0辆、执法执勤用车0辆、特种专业技术用车0辆、离退休干部服务用车0辆、其他用车1辆，其他用车主要是：单位业务用车。单价100万元（含）以上设备（不含车辆）0台（套）。</w:t>
      </w:r>
    </w:p>
    <w:p w14:paraId="11B3742C">
      <w:pPr>
        <w:spacing w:line="640" w:lineRule="exact"/>
        <w:ind w:firstLine="640"/>
        <w:jc w:val="both"/>
        <w:outlineLvl w:val="2"/>
      </w:pPr>
      <w:r>
        <w:rPr>
          <w:rFonts w:ascii="黑体" w:hAnsi="黑体" w:eastAsia="黑体"/>
          <w:sz w:val="32"/>
        </w:rPr>
        <w:t>十一、预算绩效的情况说明</w:t>
      </w:r>
    </w:p>
    <w:p w14:paraId="1F9A966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2,454.32万元，实际执行总额2,454.32万元；预算绩效评价项目5个，全年预算数2,477.56万元，全年执行数2,210.44万元。预算绩效管理取得的成效：一是细化绩效管理，将绩效目标细化到每项资金，将管理责任分解到具体人，大大提高了绩效管理的可操作性；二是强化绩效意识，使“花钱必问效，无效必问责”的管理要求深入到每个干部心里。发现的问题及原因：一是由于绩效管理工作运行时间较短，在绩效目标编制上依然有欠缺，绩效目标设立不够明确、细化和量化，对绩效分析也不够透彻，社会效益和可持续影响三级指标把握得不准；二是年初预算数与全年执行数存在偏差，实际支出增加。下一步改进措施：一是要按照“谁使用、谁负责”的原则，强化预算部门绩效管理的主体责任，将绩效目标、绩效监控、部门自评等绩效工具，作为提高资金使用效益的重要抓手，积极配合财政部门检查、督促、重点评价等方式加强监督管理；二是总结经验，加强资金使用管理，严格按照执行资金批准的使用计划和批复资料，认真执行资金管理和财务管理制度，严格执行国家有关财务规章制度规定的开支范围及开支标准，确保资金用到实处，发挥效益。具体附整体支出绩效自评表，项目支出绩效自评表和评价报告。</w:t>
      </w:r>
    </w:p>
    <w:p w14:paraId="4F598933">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16CAA760">
        <w:tblPrEx>
          <w:tblCellMar>
            <w:top w:w="0" w:type="dxa"/>
            <w:left w:w="108" w:type="dxa"/>
            <w:bottom w:w="0" w:type="dxa"/>
            <w:right w:w="108" w:type="dxa"/>
          </w:tblCellMar>
        </w:tblPrEx>
        <w:tc>
          <w:tcPr>
            <w:tcW w:w="8840" w:type="dxa"/>
            <w:gridSpan w:val="8"/>
            <w:vAlign w:val="center"/>
          </w:tcPr>
          <w:p w14:paraId="6FFE6EAE">
            <w:pPr>
              <w:jc w:val="center"/>
            </w:pPr>
            <w:r>
              <w:rPr>
                <w:rFonts w:ascii="宋体" w:hAnsi="宋体" w:eastAsia="宋体"/>
                <w:sz w:val="24"/>
              </w:rPr>
              <w:t>单位整体支出绩效自评表</w:t>
            </w:r>
          </w:p>
        </w:tc>
      </w:tr>
      <w:tr w14:paraId="7FD88596">
        <w:tblPrEx>
          <w:tblCellMar>
            <w:top w:w="0" w:type="dxa"/>
            <w:left w:w="108" w:type="dxa"/>
            <w:bottom w:w="0" w:type="dxa"/>
            <w:right w:w="108" w:type="dxa"/>
          </w:tblCellMar>
        </w:tblPrEx>
        <w:tc>
          <w:tcPr>
            <w:tcW w:w="8840" w:type="dxa"/>
            <w:gridSpan w:val="8"/>
            <w:vAlign w:val="center"/>
          </w:tcPr>
          <w:p w14:paraId="3D8F472C">
            <w:pPr>
              <w:jc w:val="center"/>
            </w:pPr>
            <w:r>
              <w:rPr>
                <w:rFonts w:ascii="宋体" w:hAnsi="宋体" w:eastAsia="宋体"/>
                <w:sz w:val="24"/>
              </w:rPr>
              <w:t>（2024年度）</w:t>
            </w:r>
          </w:p>
        </w:tc>
      </w:tr>
      <w:tr w14:paraId="4492FF2D">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BEFBDB">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3951EB">
            <w:pPr>
              <w:jc w:val="center"/>
            </w:pPr>
            <w:r>
              <w:rPr>
                <w:rFonts w:ascii="宋体" w:hAnsi="宋体" w:eastAsia="宋体"/>
                <w:sz w:val="16"/>
              </w:rPr>
              <w:t>中共和硕县委员会党校</w:t>
            </w:r>
          </w:p>
        </w:tc>
      </w:tr>
      <w:tr w14:paraId="4705F31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920755">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419D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2BA8C3">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6C93C0">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7A03C0">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5693BA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048BD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C305F1">
            <w:pPr>
              <w:jc w:val="center"/>
            </w:pPr>
            <w:r>
              <w:rPr>
                <w:rFonts w:ascii="宋体" w:hAnsi="宋体" w:eastAsia="宋体"/>
                <w:sz w:val="16"/>
              </w:rPr>
              <w:t>得分</w:t>
            </w:r>
          </w:p>
        </w:tc>
      </w:tr>
      <w:tr w14:paraId="5DD7510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F5527D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4A7DC3">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1EACD2">
            <w:pPr>
              <w:jc w:val="center"/>
            </w:pPr>
            <w:r>
              <w:rPr>
                <w:rFonts w:ascii="宋体" w:hAnsi="宋体" w:eastAsia="宋体"/>
                <w:sz w:val="16"/>
              </w:rPr>
              <w:t>1,635.50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6B2F3CF">
            <w:pPr>
              <w:jc w:val="center"/>
            </w:pPr>
            <w:r>
              <w:rPr>
                <w:rFonts w:ascii="宋体" w:hAnsi="宋体" w:eastAsia="宋体"/>
                <w:sz w:val="16"/>
              </w:rPr>
              <w:t>2,454.32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2A59A0">
            <w:pPr>
              <w:jc w:val="center"/>
            </w:pPr>
            <w:r>
              <w:rPr>
                <w:rFonts w:ascii="宋体" w:hAnsi="宋体" w:eastAsia="宋体"/>
                <w:sz w:val="16"/>
              </w:rPr>
              <w:t>2,454.32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A764B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DB933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54C467">
            <w:pPr>
              <w:jc w:val="center"/>
            </w:pPr>
            <w:r>
              <w:rPr>
                <w:rFonts w:ascii="宋体" w:hAnsi="宋体" w:eastAsia="宋体"/>
                <w:sz w:val="16"/>
              </w:rPr>
              <w:t>10</w:t>
            </w:r>
          </w:p>
        </w:tc>
      </w:tr>
      <w:tr w14:paraId="0CC6519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817D2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4BEDD6">
            <w:pPr>
              <w:jc w:val="center"/>
            </w:pPr>
            <w:r>
              <w:rPr>
                <w:rFonts w:ascii="宋体" w:hAnsi="宋体" w:eastAsia="宋体"/>
                <w:sz w:val="16"/>
              </w:rPr>
              <w:t>其中:上级安排（万元）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D8A1E9">
            <w:pPr>
              <w:jc w:val="center"/>
            </w:pPr>
            <w:r>
              <w:rPr>
                <w:rFonts w:ascii="宋体" w:hAnsi="宋体" w:eastAsia="宋体"/>
                <w:sz w:val="16"/>
              </w:rPr>
              <w:t>1,414.35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424DCE">
            <w:pPr>
              <w:jc w:val="center"/>
            </w:pPr>
            <w:r>
              <w:rPr>
                <w:rFonts w:ascii="宋体" w:hAnsi="宋体" w:eastAsia="宋体"/>
                <w:sz w:val="16"/>
              </w:rPr>
              <w:t>2,127.09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E8BC88">
            <w:pPr>
              <w:jc w:val="center"/>
            </w:pPr>
            <w:r>
              <w:rPr>
                <w:rFonts w:ascii="宋体" w:hAnsi="宋体" w:eastAsia="宋体"/>
                <w:sz w:val="16"/>
              </w:rPr>
              <w:t>2,127.09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879CC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3EE89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7713A05">
            <w:pPr>
              <w:jc w:val="center"/>
            </w:pPr>
            <w:r>
              <w:rPr>
                <w:rFonts w:ascii="宋体" w:hAnsi="宋体" w:eastAsia="宋体"/>
                <w:sz w:val="16"/>
              </w:rPr>
              <w:t>-</w:t>
            </w:r>
          </w:p>
        </w:tc>
      </w:tr>
      <w:tr w14:paraId="159A463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3B81C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F520A6">
            <w:pPr>
              <w:jc w:val="center"/>
            </w:pPr>
            <w:r>
              <w:rPr>
                <w:rFonts w:ascii="宋体" w:hAnsi="宋体" w:eastAsia="宋体"/>
                <w:sz w:val="16"/>
              </w:rPr>
              <w:t>本级安排（万元）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DCB397">
            <w:pPr>
              <w:jc w:val="center"/>
            </w:pPr>
            <w:r>
              <w:rPr>
                <w:rFonts w:ascii="宋体" w:hAnsi="宋体" w:eastAsia="宋体"/>
                <w:sz w:val="16"/>
              </w:rPr>
              <w:t>221.15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725CB6">
            <w:pPr>
              <w:jc w:val="center"/>
            </w:pPr>
            <w:r>
              <w:rPr>
                <w:rFonts w:ascii="宋体" w:hAnsi="宋体" w:eastAsia="宋体"/>
                <w:sz w:val="16"/>
              </w:rPr>
              <w:t>327.23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E72383">
            <w:pPr>
              <w:jc w:val="center"/>
            </w:pPr>
            <w:r>
              <w:rPr>
                <w:rFonts w:ascii="宋体" w:hAnsi="宋体" w:eastAsia="宋体"/>
                <w:sz w:val="16"/>
              </w:rPr>
              <w:t>327.23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FB7DA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2542D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633300">
            <w:pPr>
              <w:jc w:val="center"/>
            </w:pPr>
            <w:r>
              <w:rPr>
                <w:rFonts w:ascii="宋体" w:hAnsi="宋体" w:eastAsia="宋体"/>
                <w:sz w:val="16"/>
              </w:rPr>
              <w:t>-</w:t>
            </w:r>
          </w:p>
        </w:tc>
      </w:tr>
      <w:tr w14:paraId="1E55F0B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C8D5C1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9FCC3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87DD3C">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77D99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865AD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149C5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D111C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7079B8">
            <w:pPr>
              <w:jc w:val="center"/>
            </w:pPr>
            <w:r>
              <w:rPr>
                <w:rFonts w:ascii="宋体" w:hAnsi="宋体" w:eastAsia="宋体"/>
                <w:sz w:val="16"/>
              </w:rPr>
              <w:t>-</w:t>
            </w:r>
          </w:p>
        </w:tc>
      </w:tr>
      <w:tr w14:paraId="00A0AE97">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FDA2B">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CF9123">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6916CF">
            <w:pPr>
              <w:jc w:val="center"/>
            </w:pPr>
            <w:r>
              <w:rPr>
                <w:rFonts w:ascii="宋体" w:hAnsi="宋体" w:eastAsia="宋体"/>
                <w:sz w:val="16"/>
              </w:rPr>
              <w:t>实际完成情况</w:t>
            </w:r>
          </w:p>
        </w:tc>
      </w:tr>
      <w:tr w14:paraId="2A61ECA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2FF4610"/>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726E4E">
            <w:pPr>
              <w:jc w:val="both"/>
            </w:pPr>
            <w:r>
              <w:rPr>
                <w:rFonts w:ascii="宋体" w:hAnsi="宋体" w:eastAsia="宋体"/>
                <w:sz w:val="16"/>
              </w:rPr>
              <w:t>根据县委、县政府对党政干部队伍建设的要求，有计划地培训和轮训党政领导干部、党员干部，理论骨干及公务员初任培训、任职培训的教学组织、科研、教学管理工作。及时完成开展各项领导干部及其他培训班，认真学习贯彻习近平新时代中国特色社会主义思想，深入学习贯彻党的二十大精神，完整准确贯彻新时代党的治疆方略，持续提升党员干部队伍的凝聚力和战斗力，全面落实各项措施，持续强化党组织建设，长期抓好党员干部的教育培训。对县内外重大现实问题，开展理论研究，科研咨询。</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322E72">
            <w:pPr>
              <w:jc w:val="both"/>
            </w:pPr>
            <w:r>
              <w:rPr>
                <w:rFonts w:hint="eastAsia" w:ascii="宋体" w:hAnsi="宋体"/>
                <w:sz w:val="16"/>
                <w:lang w:eastAsia="zh-CN"/>
              </w:rPr>
              <w:t>1.</w:t>
            </w:r>
            <w:r>
              <w:rPr>
                <w:rFonts w:ascii="宋体" w:hAnsi="宋体" w:eastAsia="宋体"/>
                <w:sz w:val="16"/>
              </w:rPr>
              <w:t>2024年党校共开展33期培训班，2202人培训全面涵盖了</w:t>
            </w:r>
            <w:r>
              <w:rPr>
                <w:rFonts w:hint="eastAsia" w:ascii="宋体" w:hAnsi="宋体"/>
                <w:sz w:val="16"/>
                <w:lang w:eastAsia="zh-CN"/>
              </w:rPr>
              <w:t>党的理论和路线方针政策</w:t>
            </w:r>
            <w:r>
              <w:rPr>
                <w:rFonts w:ascii="宋体" w:hAnsi="宋体" w:eastAsia="宋体"/>
                <w:sz w:val="16"/>
              </w:rPr>
              <w:t>、党性教育有效提高了学员在政治素养、理论水平、工作等方面能力。</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2、2024年党校深入研究党的理论、党的建设、国家发展等重大课题研究1个，为党的决策提供理论支持。                                                                3、2024年本校已完成预期指标值，通过培训得到了学员的一致好评。</w:t>
            </w:r>
          </w:p>
        </w:tc>
      </w:tr>
      <w:tr w14:paraId="0627381A">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357110">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252D7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A4E74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3C47E1">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47CF57">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B2A93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B67967">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D7F4C7">
            <w:pPr>
              <w:jc w:val="center"/>
            </w:pPr>
            <w:r>
              <w:rPr>
                <w:rFonts w:ascii="宋体" w:hAnsi="宋体" w:eastAsia="宋体"/>
                <w:sz w:val="16"/>
              </w:rPr>
              <w:t>得分</w:t>
            </w:r>
          </w:p>
        </w:tc>
      </w:tr>
      <w:tr w14:paraId="70036AEB">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01D0E">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9C173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1DACCC">
            <w:pPr>
              <w:jc w:val="center"/>
            </w:pPr>
            <w:r>
              <w:rPr>
                <w:rFonts w:ascii="宋体" w:hAnsi="宋体" w:eastAsia="宋体"/>
                <w:sz w:val="16"/>
              </w:rPr>
              <w:t>培训班次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702E11">
            <w:pPr>
              <w:jc w:val="center"/>
            </w:pPr>
            <w:r>
              <w:rPr>
                <w:rFonts w:ascii="宋体" w:hAnsi="宋体" w:eastAsia="宋体"/>
                <w:sz w:val="16"/>
              </w:rPr>
              <w:t>&gt;=20班次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D45EA8">
            <w:pPr>
              <w:jc w:val="center"/>
            </w:pPr>
            <w:r>
              <w:rPr>
                <w:rFonts w:ascii="宋体" w:hAnsi="宋体" w:eastAsia="宋体"/>
                <w:sz w:val="16"/>
              </w:rPr>
              <w:t>2024年党校工作计划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5B548F">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4C775E">
            <w:pPr>
              <w:jc w:val="center"/>
            </w:pPr>
            <w:r>
              <w:rPr>
                <w:rFonts w:ascii="宋体" w:hAnsi="宋体" w:eastAsia="宋体"/>
                <w:sz w:val="16"/>
              </w:rPr>
              <w:t>33班次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1E1D3B">
            <w:pPr>
              <w:jc w:val="center"/>
            </w:pPr>
            <w:r>
              <w:rPr>
                <w:rFonts w:ascii="宋体" w:hAnsi="宋体" w:eastAsia="宋体"/>
                <w:sz w:val="16"/>
              </w:rPr>
              <w:t>30</w:t>
            </w:r>
          </w:p>
        </w:tc>
      </w:tr>
      <w:tr w14:paraId="7013625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B4B5AC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DD36C7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A3503C">
            <w:pPr>
              <w:jc w:val="center"/>
            </w:pPr>
            <w:r>
              <w:rPr>
                <w:rFonts w:ascii="宋体" w:hAnsi="宋体" w:eastAsia="宋体"/>
                <w:sz w:val="16"/>
              </w:rPr>
              <w:t>培训人次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DBDBFF">
            <w:pPr>
              <w:jc w:val="center"/>
            </w:pPr>
            <w:r>
              <w:rPr>
                <w:rFonts w:ascii="宋体" w:hAnsi="宋体" w:eastAsia="宋体"/>
                <w:sz w:val="16"/>
              </w:rPr>
              <w:t>&gt;=2000人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157124">
            <w:pPr>
              <w:jc w:val="center"/>
            </w:pPr>
            <w:r>
              <w:rPr>
                <w:rFonts w:ascii="宋体" w:hAnsi="宋体" w:eastAsia="宋体"/>
                <w:sz w:val="16"/>
              </w:rPr>
              <w:t>2024年党校工作计划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15B0CA">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71E322">
            <w:pPr>
              <w:jc w:val="center"/>
            </w:pPr>
            <w:r>
              <w:rPr>
                <w:rFonts w:ascii="宋体" w:hAnsi="宋体" w:eastAsia="宋体"/>
                <w:sz w:val="16"/>
              </w:rPr>
              <w:t>2202人</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BD179D">
            <w:pPr>
              <w:jc w:val="center"/>
            </w:pPr>
            <w:r>
              <w:rPr>
                <w:rFonts w:ascii="宋体" w:hAnsi="宋体" w:eastAsia="宋体"/>
                <w:sz w:val="16"/>
              </w:rPr>
              <w:t>20</w:t>
            </w:r>
          </w:p>
        </w:tc>
      </w:tr>
      <w:tr w14:paraId="413F46E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00855A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A77739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E71E4A">
            <w:pPr>
              <w:jc w:val="center"/>
            </w:pPr>
            <w:r>
              <w:rPr>
                <w:rFonts w:ascii="宋体" w:hAnsi="宋体" w:eastAsia="宋体"/>
                <w:sz w:val="16"/>
              </w:rPr>
              <w:t>校级课题数量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C92F3F">
            <w:pPr>
              <w:jc w:val="center"/>
            </w:pPr>
            <w:r>
              <w:rPr>
                <w:rFonts w:ascii="宋体" w:hAnsi="宋体" w:eastAsia="宋体"/>
                <w:sz w:val="16"/>
              </w:rPr>
              <w:t>&gt;=1项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972C0D6">
            <w:pPr>
              <w:jc w:val="center"/>
            </w:pPr>
            <w:r>
              <w:rPr>
                <w:rFonts w:ascii="宋体" w:hAnsi="宋体" w:eastAsia="宋体"/>
                <w:sz w:val="16"/>
              </w:rPr>
              <w:t>2024年党校工作计划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52A738">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63D70E">
            <w:pPr>
              <w:jc w:val="center"/>
            </w:pPr>
            <w:r>
              <w:rPr>
                <w:rFonts w:ascii="宋体" w:hAnsi="宋体" w:eastAsia="宋体"/>
                <w:sz w:val="16"/>
              </w:rPr>
              <w:t>1项</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53AF44">
            <w:pPr>
              <w:jc w:val="center"/>
            </w:pPr>
            <w:r>
              <w:rPr>
                <w:rFonts w:ascii="宋体" w:hAnsi="宋体" w:eastAsia="宋体"/>
                <w:sz w:val="16"/>
              </w:rPr>
              <w:t>20</w:t>
            </w:r>
          </w:p>
        </w:tc>
      </w:tr>
      <w:tr w14:paraId="17C03D9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CF2E8C">
            <w:pPr>
              <w:jc w:val="center"/>
            </w:pPr>
            <w:r>
              <w:rPr>
                <w:rFonts w:ascii="宋体" w:hAnsi="宋体" w:eastAsia="宋体"/>
                <w:sz w:val="16"/>
              </w:rPr>
              <w:t>服务对象满意度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E04572">
            <w:pPr>
              <w:jc w:val="center"/>
            </w:pPr>
            <w:r>
              <w:rPr>
                <w:rFonts w:ascii="宋体" w:hAnsi="宋体" w:eastAsia="宋体"/>
                <w:sz w:val="16"/>
              </w:rPr>
              <w:t>满意度指标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30F740">
            <w:pPr>
              <w:jc w:val="center"/>
            </w:pPr>
            <w:r>
              <w:rPr>
                <w:rFonts w:ascii="宋体" w:hAnsi="宋体" w:eastAsia="宋体"/>
                <w:sz w:val="16"/>
              </w:rPr>
              <w:t>培训人员满意度</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106844">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6BB662">
            <w:pPr>
              <w:jc w:val="center"/>
            </w:pPr>
            <w:r>
              <w:rPr>
                <w:rFonts w:ascii="宋体" w:hAnsi="宋体" w:eastAsia="宋体"/>
                <w:sz w:val="16"/>
              </w:rPr>
              <w:t>2024年党校工作计划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53A195">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AF3750">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088DF6">
            <w:pPr>
              <w:jc w:val="center"/>
            </w:pPr>
            <w:r>
              <w:rPr>
                <w:rFonts w:ascii="宋体" w:hAnsi="宋体" w:eastAsia="宋体"/>
                <w:sz w:val="16"/>
              </w:rPr>
              <w:t>20</w:t>
            </w:r>
          </w:p>
        </w:tc>
      </w:tr>
    </w:tbl>
    <w:p w14:paraId="6F31044D">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776"/>
        <w:gridCol w:w="615"/>
        <w:gridCol w:w="615"/>
        <w:gridCol w:w="620"/>
        <w:gridCol w:w="615"/>
        <w:gridCol w:w="615"/>
        <w:gridCol w:w="696"/>
        <w:gridCol w:w="776"/>
        <w:gridCol w:w="631"/>
        <w:gridCol w:w="631"/>
      </w:tblGrid>
      <w:tr w14:paraId="0EA0FD5D">
        <w:tc>
          <w:tcPr>
            <w:tcW w:w="8848" w:type="dxa"/>
            <w:gridSpan w:val="14"/>
            <w:vAlign w:val="center"/>
          </w:tcPr>
          <w:p w14:paraId="7297F578">
            <w:pPr>
              <w:jc w:val="center"/>
            </w:pPr>
            <w:r>
              <w:rPr>
                <w:rFonts w:ascii="宋体" w:hAnsi="宋体" w:eastAsia="宋体"/>
                <w:sz w:val="24"/>
              </w:rPr>
              <w:t>项目支出绩效自评表</w:t>
            </w:r>
          </w:p>
        </w:tc>
      </w:tr>
      <w:tr w14:paraId="02E3AE2B">
        <w:tblPrEx>
          <w:tblCellMar>
            <w:top w:w="0" w:type="dxa"/>
            <w:left w:w="108" w:type="dxa"/>
            <w:bottom w:w="0" w:type="dxa"/>
            <w:right w:w="108" w:type="dxa"/>
          </w:tblCellMar>
        </w:tblPrEx>
        <w:tc>
          <w:tcPr>
            <w:tcW w:w="8848" w:type="dxa"/>
            <w:gridSpan w:val="14"/>
            <w:vAlign w:val="center"/>
          </w:tcPr>
          <w:p w14:paraId="33BCF1C8">
            <w:pPr>
              <w:jc w:val="center"/>
            </w:pPr>
            <w:r>
              <w:rPr>
                <w:rFonts w:ascii="宋体" w:hAnsi="宋体" w:eastAsia="宋体"/>
                <w:sz w:val="24"/>
              </w:rPr>
              <w:t>(2024年度)</w:t>
            </w:r>
          </w:p>
        </w:tc>
      </w:tr>
      <w:tr w14:paraId="3E6D08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3D0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5F070C">
            <w:pPr>
              <w:jc w:val="center"/>
            </w:pPr>
            <w:r>
              <w:rPr>
                <w:rFonts w:ascii="宋体" w:hAnsi="宋体" w:eastAsia="宋体"/>
                <w:sz w:val="16"/>
              </w:rPr>
              <w:t>2024年单位自有经费项目</w:t>
            </w:r>
          </w:p>
        </w:tc>
      </w:tr>
      <w:tr w14:paraId="7AD841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F5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5F9D0F">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512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3FC2426">
            <w:pPr>
              <w:jc w:val="center"/>
            </w:pPr>
            <w:r>
              <w:rPr>
                <w:rFonts w:ascii="宋体" w:hAnsi="宋体" w:eastAsia="宋体"/>
                <w:sz w:val="16"/>
              </w:rPr>
              <w:t>中共和硕县委员会党校</w:t>
            </w:r>
          </w:p>
        </w:tc>
      </w:tr>
      <w:tr w14:paraId="562A10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210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D8C2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A280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5AEA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DCE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D8D6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3A70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3D36">
            <w:pPr>
              <w:jc w:val="center"/>
            </w:pPr>
            <w:r>
              <w:rPr>
                <w:rFonts w:ascii="宋体" w:hAnsi="宋体" w:eastAsia="宋体"/>
                <w:sz w:val="16"/>
              </w:rPr>
              <w:t>得分</w:t>
            </w:r>
          </w:p>
        </w:tc>
      </w:tr>
      <w:tr w14:paraId="544353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C43A3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5662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53286">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5BB52">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08C1E">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39EA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3604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DD00">
            <w:pPr>
              <w:jc w:val="center"/>
            </w:pPr>
            <w:r>
              <w:rPr>
                <w:rFonts w:ascii="宋体" w:hAnsi="宋体" w:eastAsia="宋体"/>
                <w:sz w:val="16"/>
              </w:rPr>
              <w:t>10.00</w:t>
            </w:r>
          </w:p>
        </w:tc>
      </w:tr>
      <w:tr w14:paraId="45E847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B5E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BFD5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C09A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2DE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C05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755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747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0B490">
            <w:pPr>
              <w:jc w:val="center"/>
            </w:pPr>
            <w:r>
              <w:rPr>
                <w:rFonts w:ascii="宋体" w:hAnsi="宋体" w:eastAsia="宋体"/>
                <w:sz w:val="16"/>
              </w:rPr>
              <w:t>-</w:t>
            </w:r>
          </w:p>
        </w:tc>
      </w:tr>
      <w:tr w14:paraId="3D517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694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98FA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10946">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DD681">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488CE">
            <w:pPr>
              <w:jc w:val="center"/>
            </w:pPr>
            <w:r>
              <w:rPr>
                <w:rFonts w:ascii="宋体" w:hAnsi="宋体" w:eastAsia="宋体"/>
                <w:sz w:val="16"/>
              </w:rPr>
              <w:t>103.35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F17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659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5889A">
            <w:pPr>
              <w:jc w:val="center"/>
            </w:pPr>
            <w:r>
              <w:rPr>
                <w:rFonts w:ascii="宋体" w:hAnsi="宋体" w:eastAsia="宋体"/>
                <w:sz w:val="16"/>
              </w:rPr>
              <w:t>-</w:t>
            </w:r>
          </w:p>
        </w:tc>
      </w:tr>
      <w:tr w14:paraId="33569A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661C5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FC0AF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5B2B5D2">
            <w:pPr>
              <w:jc w:val="center"/>
            </w:pPr>
            <w:r>
              <w:rPr>
                <w:rFonts w:ascii="宋体" w:hAnsi="宋体" w:eastAsia="宋体"/>
                <w:sz w:val="16"/>
              </w:rPr>
              <w:t>总体目标完成情况</w:t>
            </w:r>
          </w:p>
        </w:tc>
      </w:tr>
      <w:tr w14:paraId="60C027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34E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837B76">
            <w:pPr>
              <w:jc w:val="both"/>
            </w:pPr>
            <w:r>
              <w:rPr>
                <w:rFonts w:ascii="宋体" w:hAnsi="宋体" w:eastAsia="宋体"/>
                <w:sz w:val="16"/>
              </w:rPr>
              <w:t>通过举办40期培训班及组织干部夜校学习，提升党员干部的综合素质，充分发挥党校“主阵地”的作用，党性锻炼“大熔炉”的作用。另外，组织党校教师参与巴州开放大学2学期的考务和教学工作，为附近区域学生提供便捷的学习交流，充分发挥党校教师的作用，能有效地保障党校培训任务及教学工作的正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02E6C3">
            <w:pPr>
              <w:jc w:val="both"/>
            </w:pPr>
            <w:r>
              <w:rPr>
                <w:rFonts w:ascii="宋体" w:hAnsi="宋体" w:eastAsia="宋体"/>
                <w:sz w:val="16"/>
              </w:rPr>
              <w:t>2024年度举办66天的各类培训班50期，培训人数2459人，有效提高了党员干部能力与素养。2024年招70名学生，有6名教师当班主任管理学生学习及各项工作。</w:t>
            </w:r>
          </w:p>
        </w:tc>
      </w:tr>
      <w:tr w14:paraId="140C00D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05F3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BC7A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DFC5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884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A9A9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FC46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A6F9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218B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6007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51F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727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465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20C8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E9663">
            <w:pPr>
              <w:jc w:val="center"/>
            </w:pPr>
            <w:r>
              <w:rPr>
                <w:rFonts w:ascii="宋体" w:hAnsi="宋体" w:eastAsia="宋体"/>
                <w:sz w:val="16"/>
              </w:rPr>
              <w:t>偏差原因分析及改进措施</w:t>
            </w:r>
          </w:p>
        </w:tc>
      </w:tr>
      <w:tr w14:paraId="183E95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391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3122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DC80C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802F5">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25141">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B5E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798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E3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B1E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85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0A31">
            <w:pPr>
              <w:jc w:val="center"/>
            </w:pPr>
            <w:r>
              <w:rPr>
                <w:rFonts w:ascii="宋体" w:hAnsi="宋体" w:eastAsia="宋体"/>
                <w:sz w:val="16"/>
              </w:rPr>
              <w:t>=2459人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D684D">
            <w:pPr>
              <w:jc w:val="center"/>
            </w:pPr>
            <w:r>
              <w:rPr>
                <w:rFonts w:ascii="宋体" w:hAnsi="宋体" w:eastAsia="宋体"/>
                <w:sz w:val="16"/>
              </w:rPr>
              <w:t>122.95%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D0BE2">
            <w:pPr>
              <w:jc w:val="center"/>
            </w:pPr>
            <w:r>
              <w:rPr>
                <w:rFonts w:ascii="宋体" w:hAnsi="宋体" w:eastAsia="宋体"/>
                <w:sz w:val="16"/>
              </w:rPr>
              <w:t>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C3A92">
            <w:pPr>
              <w:jc w:val="center"/>
            </w:pPr>
            <w:r>
              <w:rPr>
                <w:rFonts w:ascii="宋体" w:hAnsi="宋体" w:eastAsia="宋体"/>
                <w:sz w:val="16"/>
              </w:rPr>
              <w:t>主要原因</w:t>
            </w:r>
            <w:r>
              <w:rPr>
                <w:rFonts w:hint="eastAsia" w:ascii="宋体" w:hAnsi="宋体"/>
                <w:sz w:val="16"/>
                <w:lang w:eastAsia="zh-CN"/>
              </w:rPr>
              <w:t>是</w:t>
            </w:r>
            <w:r>
              <w:rPr>
                <w:rFonts w:ascii="宋体" w:hAnsi="宋体" w:eastAsia="宋体"/>
                <w:sz w:val="16"/>
              </w:rPr>
              <w:t>培训班次增多导致人数比目标多。改进措施：做好培训期数规划，尽量接近预算数，确保培训人数减少偏差</w:t>
            </w:r>
          </w:p>
        </w:tc>
      </w:tr>
      <w:tr w14:paraId="161EB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496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050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DA6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F96C">
            <w:pPr>
              <w:jc w:val="center"/>
            </w:pPr>
            <w:r>
              <w:rPr>
                <w:rFonts w:ascii="宋体" w:hAnsi="宋体" w:eastAsia="宋体"/>
                <w:sz w:val="16"/>
              </w:rPr>
              <w:t>培训期数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784D">
            <w:pPr>
              <w:jc w:val="center"/>
            </w:pPr>
            <w:r>
              <w:rPr>
                <w:rFonts w:ascii="宋体" w:hAnsi="宋体" w:eastAsia="宋体"/>
                <w:sz w:val="16"/>
              </w:rPr>
              <w:t>&gt;=40期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474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1B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680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E3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50E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57958">
            <w:pPr>
              <w:jc w:val="center"/>
            </w:pPr>
            <w:r>
              <w:rPr>
                <w:rFonts w:ascii="宋体" w:hAnsi="宋体" w:eastAsia="宋体"/>
                <w:sz w:val="16"/>
              </w:rPr>
              <w:t>=50期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6C482">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C17B">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5B64">
            <w:pPr>
              <w:jc w:val="center"/>
            </w:pPr>
            <w:r>
              <w:rPr>
                <w:rFonts w:ascii="宋体" w:hAnsi="宋体" w:eastAsia="宋体"/>
                <w:sz w:val="16"/>
              </w:rPr>
              <w:t>主要原因是因培训班次增多导致期数比目标多。改进措施：做好培训期数规划，尽量接近预算数，确保培训期数减少偏差</w:t>
            </w:r>
          </w:p>
        </w:tc>
      </w:tr>
      <w:tr w14:paraId="1B6E8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F55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4D1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74A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05D7">
            <w:pPr>
              <w:jc w:val="center"/>
            </w:pPr>
            <w:r>
              <w:rPr>
                <w:rFonts w:ascii="宋体" w:hAnsi="宋体" w:eastAsia="宋体"/>
                <w:sz w:val="16"/>
              </w:rPr>
              <w:t>开放大学招生人数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50DA">
            <w:pPr>
              <w:jc w:val="center"/>
            </w:pPr>
            <w:r>
              <w:rPr>
                <w:rFonts w:ascii="宋体" w:hAnsi="宋体" w:eastAsia="宋体"/>
                <w:sz w:val="16"/>
              </w:rPr>
              <w:t>&gt;=50人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BBB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8F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B6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01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2E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9E320">
            <w:pPr>
              <w:jc w:val="center"/>
            </w:pPr>
            <w:r>
              <w:rPr>
                <w:rFonts w:ascii="宋体" w:hAnsi="宋体" w:eastAsia="宋体"/>
                <w:sz w:val="16"/>
              </w:rPr>
              <w:t>=62人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0C37">
            <w:pPr>
              <w:jc w:val="center"/>
            </w:pPr>
            <w:r>
              <w:rPr>
                <w:rFonts w:ascii="宋体" w:hAnsi="宋体" w:eastAsia="宋体"/>
                <w:sz w:val="16"/>
              </w:rPr>
              <w:t>124%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9D3F">
            <w:pPr>
              <w:jc w:val="center"/>
            </w:pPr>
            <w:r>
              <w:rPr>
                <w:rFonts w:ascii="宋体" w:hAnsi="宋体" w:eastAsia="宋体"/>
                <w:sz w:val="16"/>
              </w:rPr>
              <w:t>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E8C8D">
            <w:pPr>
              <w:jc w:val="center"/>
            </w:pPr>
            <w:r>
              <w:rPr>
                <w:rFonts w:ascii="宋体" w:hAnsi="宋体" w:eastAsia="宋体"/>
                <w:sz w:val="16"/>
              </w:rPr>
              <w:t>主要原因是对学历提升需求增多导致招生人数多。改进措施：做好开放大学招生规划，尽量接近预算数，确保招生人数减少偏差</w:t>
            </w:r>
          </w:p>
        </w:tc>
      </w:tr>
      <w:tr w14:paraId="3A5F16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77C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C30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3C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0FCDD">
            <w:pPr>
              <w:jc w:val="center"/>
            </w:pPr>
            <w:r>
              <w:rPr>
                <w:rFonts w:ascii="宋体" w:hAnsi="宋体" w:eastAsia="宋体"/>
                <w:sz w:val="16"/>
              </w:rPr>
              <w:t>开放大学办学教师人数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1075A">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A2F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4E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6402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A57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E1D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BEBA6">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2DE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CE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16FDE">
            <w:pPr>
              <w:jc w:val="center"/>
            </w:pPr>
          </w:p>
        </w:tc>
      </w:tr>
      <w:tr w14:paraId="57067C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842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6E05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F02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F29B">
            <w:pPr>
              <w:jc w:val="center"/>
            </w:pPr>
            <w:r>
              <w:rPr>
                <w:rFonts w:ascii="宋体" w:hAnsi="宋体" w:eastAsia="宋体"/>
                <w:sz w:val="16"/>
              </w:rPr>
              <w:t>培训天数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A7DD3">
            <w:pPr>
              <w:jc w:val="center"/>
            </w:pPr>
            <w:r>
              <w:rPr>
                <w:rFonts w:ascii="宋体" w:hAnsi="宋体" w:eastAsia="宋体"/>
                <w:sz w:val="16"/>
              </w:rPr>
              <w:t>&gt;=50天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9C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048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2AE1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5D8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2C0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D17B7">
            <w:pPr>
              <w:jc w:val="center"/>
            </w:pPr>
            <w:r>
              <w:rPr>
                <w:rFonts w:ascii="宋体" w:hAnsi="宋体" w:eastAsia="宋体"/>
                <w:sz w:val="16"/>
              </w:rPr>
              <w:t>=66天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7AEC5">
            <w:pPr>
              <w:jc w:val="center"/>
            </w:pPr>
            <w:r>
              <w:rPr>
                <w:rFonts w:ascii="宋体" w:hAnsi="宋体" w:eastAsia="宋体"/>
                <w:sz w:val="16"/>
              </w:rPr>
              <w:t>132%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3DD20">
            <w:pPr>
              <w:jc w:val="center"/>
            </w:pPr>
            <w:r>
              <w:rPr>
                <w:rFonts w:ascii="宋体" w:hAnsi="宋体" w:eastAsia="宋体"/>
                <w:sz w:val="16"/>
              </w:rPr>
              <w:t>2.72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62B38">
            <w:pPr>
              <w:jc w:val="center"/>
            </w:pPr>
            <w:r>
              <w:rPr>
                <w:rFonts w:ascii="宋体" w:hAnsi="宋体" w:eastAsia="宋体"/>
                <w:sz w:val="16"/>
              </w:rPr>
              <w:t>主要原因</w:t>
            </w:r>
            <w:r>
              <w:rPr>
                <w:rFonts w:hint="eastAsia" w:ascii="宋体" w:hAnsi="宋体"/>
                <w:sz w:val="16"/>
                <w:lang w:eastAsia="zh-CN"/>
              </w:rPr>
              <w:t>是</w:t>
            </w:r>
            <w:r>
              <w:rPr>
                <w:rFonts w:ascii="宋体" w:hAnsi="宋体" w:eastAsia="宋体"/>
                <w:sz w:val="16"/>
              </w:rPr>
              <w:t>培训班次增多导致天数比目标多。改进措施：做好培训期数规划，尽量接近预算数，确保培训天数减少偏差</w:t>
            </w:r>
          </w:p>
        </w:tc>
      </w:tr>
      <w:tr w14:paraId="2EF130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F61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EDB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43E2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400D">
            <w:pPr>
              <w:jc w:val="center"/>
            </w:pPr>
            <w:r>
              <w:rPr>
                <w:rFonts w:ascii="宋体" w:hAnsi="宋体" w:eastAsia="宋体"/>
                <w:sz w:val="16"/>
              </w:rPr>
              <w:t>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B87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602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57A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B83D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EF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A3E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76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F0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9FD8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1233">
            <w:pPr>
              <w:jc w:val="center"/>
            </w:pPr>
          </w:p>
        </w:tc>
      </w:tr>
      <w:tr w14:paraId="4CE730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2FA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E22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1CF8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8DA9C">
            <w:pPr>
              <w:jc w:val="center"/>
            </w:pPr>
            <w:r>
              <w:rPr>
                <w:rFonts w:ascii="宋体" w:hAnsi="宋体" w:eastAsia="宋体"/>
                <w:sz w:val="16"/>
              </w:rPr>
              <w:t>开放大学管理费支付准确率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42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1B2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8D6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49E9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F18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7FE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6D3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9C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7E9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D6543">
            <w:pPr>
              <w:jc w:val="center"/>
            </w:pPr>
          </w:p>
        </w:tc>
      </w:tr>
      <w:tr w14:paraId="07D870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DD8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3024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5155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76619">
            <w:pPr>
              <w:jc w:val="center"/>
            </w:pPr>
            <w:r>
              <w:rPr>
                <w:rFonts w:ascii="宋体" w:hAnsi="宋体" w:eastAsia="宋体"/>
                <w:sz w:val="16"/>
              </w:rPr>
              <w:t>培训完成时间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04AD">
            <w:pPr>
              <w:jc w:val="center"/>
            </w:pPr>
            <w:r>
              <w:rPr>
                <w:rFonts w:ascii="宋体" w:hAnsi="宋体" w:eastAsia="宋体"/>
                <w:sz w:val="16"/>
              </w:rPr>
              <w:t>2024年12月26日前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31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76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DF1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FF3A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A49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2498">
            <w:pPr>
              <w:jc w:val="center"/>
            </w:pPr>
            <w:r>
              <w:rPr>
                <w:rFonts w:ascii="宋体" w:hAnsi="宋体" w:eastAsia="宋体"/>
                <w:sz w:val="16"/>
              </w:rPr>
              <w:t>2024年11月22日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27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4E0C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468A2">
            <w:pPr>
              <w:jc w:val="center"/>
            </w:pPr>
          </w:p>
        </w:tc>
      </w:tr>
      <w:tr w14:paraId="051761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76CD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AD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95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71698">
            <w:pPr>
              <w:jc w:val="center"/>
            </w:pPr>
            <w:r>
              <w:rPr>
                <w:rFonts w:ascii="宋体" w:hAnsi="宋体" w:eastAsia="宋体"/>
                <w:sz w:val="16"/>
              </w:rPr>
              <w:t>开放大学经费支付及时率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FFE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A7E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08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ED19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F5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DED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BEF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41D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089F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37FA6">
            <w:pPr>
              <w:jc w:val="center"/>
            </w:pPr>
          </w:p>
        </w:tc>
      </w:tr>
      <w:tr w14:paraId="20628F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6CF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1B52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9B8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059D1">
            <w:pPr>
              <w:jc w:val="center"/>
            </w:pPr>
            <w:r>
              <w:rPr>
                <w:rFonts w:ascii="宋体" w:hAnsi="宋体" w:eastAsia="宋体"/>
                <w:sz w:val="16"/>
              </w:rPr>
              <w:t>培训支出成本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BC65D">
            <w:pPr>
              <w:jc w:val="center"/>
            </w:pPr>
            <w:r>
              <w:rPr>
                <w:rFonts w:ascii="宋体" w:hAnsi="宋体" w:eastAsia="宋体"/>
                <w:sz w:val="16"/>
              </w:rPr>
              <w:t>&lt;=89.55万元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878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1EB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DD0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BFB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50F8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376E8">
            <w:pPr>
              <w:jc w:val="center"/>
            </w:pPr>
            <w:r>
              <w:rPr>
                <w:rFonts w:ascii="宋体" w:hAnsi="宋体" w:eastAsia="宋体"/>
                <w:sz w:val="16"/>
              </w:rPr>
              <w:t>=89.55万元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67F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45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AF6A">
            <w:pPr>
              <w:jc w:val="center"/>
            </w:pPr>
          </w:p>
        </w:tc>
      </w:tr>
      <w:tr w14:paraId="6CB373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A36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556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B11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FA89">
            <w:pPr>
              <w:jc w:val="center"/>
            </w:pPr>
            <w:r>
              <w:rPr>
                <w:rFonts w:ascii="宋体" w:hAnsi="宋体" w:eastAsia="宋体"/>
                <w:sz w:val="16"/>
              </w:rPr>
              <w:t>开放大学保障经费总成本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2525D">
            <w:pPr>
              <w:jc w:val="center"/>
            </w:pPr>
            <w:r>
              <w:rPr>
                <w:rFonts w:ascii="宋体" w:hAnsi="宋体" w:eastAsia="宋体"/>
                <w:sz w:val="16"/>
              </w:rPr>
              <w:t>&lt;=13.8万元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27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D72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5BC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F20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972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CADCA">
            <w:pPr>
              <w:jc w:val="center"/>
            </w:pPr>
            <w:r>
              <w:rPr>
                <w:rFonts w:ascii="宋体" w:hAnsi="宋体" w:eastAsia="宋体"/>
                <w:sz w:val="16"/>
              </w:rPr>
              <w:t>=13.8万元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79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F3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78EEE">
            <w:pPr>
              <w:jc w:val="center"/>
            </w:pPr>
          </w:p>
        </w:tc>
      </w:tr>
      <w:tr w14:paraId="0DB2299D">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18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9C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C15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8F3FF">
            <w:pPr>
              <w:jc w:val="center"/>
            </w:pPr>
            <w:r>
              <w:rPr>
                <w:rFonts w:ascii="宋体" w:hAnsi="宋体" w:eastAsia="宋体"/>
                <w:sz w:val="16"/>
              </w:rPr>
              <w:t>提高培训人员综合素质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325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37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AAD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B57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B9A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E5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BD8C">
            <w:pPr>
              <w:jc w:val="center"/>
            </w:pPr>
            <w:r>
              <w:rPr>
                <w:rFonts w:ascii="宋体" w:hAnsi="宋体" w:eastAsia="宋体"/>
                <w:sz w:val="16"/>
              </w:rPr>
              <w:t>有所提高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C56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15FC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BC7B6">
            <w:pPr>
              <w:jc w:val="center"/>
            </w:pPr>
          </w:p>
        </w:tc>
      </w:tr>
      <w:tr w14:paraId="573793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AD3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99BB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393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53473">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718D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629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636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18D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97E4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A0E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01DB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3D0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0F0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837F5">
            <w:pPr>
              <w:jc w:val="center"/>
            </w:pPr>
          </w:p>
        </w:tc>
      </w:tr>
      <w:tr w14:paraId="1930A5CF">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855E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541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372C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9434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A98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A39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31F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298D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81C6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51323">
            <w:pPr>
              <w:jc w:val="center"/>
            </w:pPr>
            <w:r>
              <w:rPr>
                <w:rFonts w:ascii="宋体" w:hAnsi="宋体" w:eastAsia="宋体"/>
                <w:sz w:val="16"/>
              </w:rPr>
              <w:t>95.12分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A400A"/>
        </w:tc>
      </w:tr>
    </w:tbl>
    <w:p w14:paraId="7A2107FB">
      <w:r>
        <w:br w:type="page"/>
      </w:r>
    </w:p>
    <w:tbl>
      <w:tblPr>
        <w:tblStyle w:val="9"/>
        <w:tblW w:w="0" w:type="auto"/>
        <w:tblInd w:w="0" w:type="dxa"/>
        <w:tblLayout w:type="autofit"/>
        <w:tblCellMar>
          <w:top w:w="0" w:type="dxa"/>
          <w:left w:w="108" w:type="dxa"/>
          <w:bottom w:w="0" w:type="dxa"/>
          <w:right w:w="108" w:type="dxa"/>
        </w:tblCellMar>
      </w:tblPr>
      <w:tblGrid>
        <w:gridCol w:w="611"/>
        <w:gridCol w:w="576"/>
        <w:gridCol w:w="576"/>
        <w:gridCol w:w="576"/>
        <w:gridCol w:w="936"/>
        <w:gridCol w:w="576"/>
        <w:gridCol w:w="576"/>
        <w:gridCol w:w="593"/>
        <w:gridCol w:w="576"/>
        <w:gridCol w:w="576"/>
        <w:gridCol w:w="856"/>
        <w:gridCol w:w="776"/>
        <w:gridCol w:w="628"/>
        <w:gridCol w:w="628"/>
      </w:tblGrid>
      <w:tr w14:paraId="3D474FF6">
        <w:tblPrEx>
          <w:tblCellMar>
            <w:top w:w="0" w:type="dxa"/>
            <w:left w:w="108" w:type="dxa"/>
            <w:bottom w:w="0" w:type="dxa"/>
            <w:right w:w="108" w:type="dxa"/>
          </w:tblCellMar>
        </w:tblPrEx>
        <w:tc>
          <w:tcPr>
            <w:tcW w:w="8848" w:type="dxa"/>
            <w:gridSpan w:val="14"/>
            <w:vAlign w:val="center"/>
          </w:tcPr>
          <w:p w14:paraId="4AE458B5">
            <w:pPr>
              <w:jc w:val="center"/>
            </w:pPr>
            <w:r>
              <w:rPr>
                <w:rFonts w:ascii="宋体" w:hAnsi="宋体" w:eastAsia="宋体"/>
                <w:sz w:val="24"/>
              </w:rPr>
              <w:t>项目支出绩效自评表</w:t>
            </w:r>
          </w:p>
        </w:tc>
      </w:tr>
      <w:tr w14:paraId="252C7209">
        <w:tblPrEx>
          <w:tblCellMar>
            <w:top w:w="0" w:type="dxa"/>
            <w:left w:w="108" w:type="dxa"/>
            <w:bottom w:w="0" w:type="dxa"/>
            <w:right w:w="108" w:type="dxa"/>
          </w:tblCellMar>
        </w:tblPrEx>
        <w:tc>
          <w:tcPr>
            <w:tcW w:w="8848" w:type="dxa"/>
            <w:gridSpan w:val="14"/>
            <w:vAlign w:val="center"/>
          </w:tcPr>
          <w:p w14:paraId="79F73630">
            <w:pPr>
              <w:jc w:val="center"/>
            </w:pPr>
            <w:r>
              <w:rPr>
                <w:rFonts w:ascii="宋体" w:hAnsi="宋体" w:eastAsia="宋体"/>
                <w:sz w:val="24"/>
              </w:rPr>
              <w:t>(2024年度)</w:t>
            </w:r>
          </w:p>
        </w:tc>
      </w:tr>
      <w:tr w14:paraId="3B0E2C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88C5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582C6E">
            <w:pPr>
              <w:jc w:val="center"/>
            </w:pPr>
            <w:r>
              <w:rPr>
                <w:rFonts w:ascii="宋体" w:hAnsi="宋体" w:eastAsia="宋体"/>
                <w:sz w:val="16"/>
              </w:rPr>
              <w:t>2024年冬季供暖电费经费、干部夜校经费</w:t>
            </w:r>
          </w:p>
        </w:tc>
      </w:tr>
      <w:tr w14:paraId="3853B62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B6F9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522971">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844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6BCF12">
            <w:pPr>
              <w:jc w:val="center"/>
            </w:pPr>
            <w:r>
              <w:rPr>
                <w:rFonts w:ascii="宋体" w:hAnsi="宋体" w:eastAsia="宋体"/>
                <w:sz w:val="16"/>
              </w:rPr>
              <w:t>中共和硕县委员会党校</w:t>
            </w:r>
          </w:p>
        </w:tc>
      </w:tr>
      <w:tr w14:paraId="2BD044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87CC5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8C8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DFF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F45C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E61A6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21C4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AE2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5A3D5">
            <w:pPr>
              <w:jc w:val="center"/>
            </w:pPr>
            <w:r>
              <w:rPr>
                <w:rFonts w:ascii="宋体" w:hAnsi="宋体" w:eastAsia="宋体"/>
                <w:sz w:val="16"/>
              </w:rPr>
              <w:t>得分</w:t>
            </w:r>
          </w:p>
        </w:tc>
      </w:tr>
      <w:tr w14:paraId="752EB5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47303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240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75CE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8898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71F65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B9F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CF5A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10EE0">
            <w:pPr>
              <w:jc w:val="center"/>
            </w:pPr>
            <w:r>
              <w:rPr>
                <w:rFonts w:ascii="宋体" w:hAnsi="宋体" w:eastAsia="宋体"/>
                <w:sz w:val="16"/>
              </w:rPr>
              <w:t>10.00</w:t>
            </w:r>
          </w:p>
        </w:tc>
      </w:tr>
      <w:tr w14:paraId="2CA2C5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0141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2307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C30C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8B3FF">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84C1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574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C62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57A1A">
            <w:pPr>
              <w:jc w:val="center"/>
            </w:pPr>
            <w:r>
              <w:rPr>
                <w:rFonts w:ascii="宋体" w:hAnsi="宋体" w:eastAsia="宋体"/>
                <w:sz w:val="16"/>
              </w:rPr>
              <w:t>-</w:t>
            </w:r>
          </w:p>
        </w:tc>
      </w:tr>
      <w:tr w14:paraId="30BF37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38E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7A46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242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00A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082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404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44C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3B223">
            <w:pPr>
              <w:jc w:val="center"/>
            </w:pPr>
            <w:r>
              <w:rPr>
                <w:rFonts w:ascii="宋体" w:hAnsi="宋体" w:eastAsia="宋体"/>
                <w:sz w:val="16"/>
              </w:rPr>
              <w:t>-</w:t>
            </w:r>
          </w:p>
        </w:tc>
      </w:tr>
      <w:tr w14:paraId="2EDC2D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55EF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0609D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0895EF">
            <w:pPr>
              <w:jc w:val="center"/>
            </w:pPr>
            <w:r>
              <w:rPr>
                <w:rFonts w:ascii="宋体" w:hAnsi="宋体" w:eastAsia="宋体"/>
                <w:sz w:val="16"/>
              </w:rPr>
              <w:t>总体目标完成情况</w:t>
            </w:r>
          </w:p>
        </w:tc>
      </w:tr>
      <w:tr w14:paraId="3C44D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CECD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E79AE">
            <w:pPr>
              <w:jc w:val="both"/>
            </w:pPr>
            <w:r>
              <w:rPr>
                <w:rFonts w:ascii="宋体" w:hAnsi="宋体" w:eastAsia="宋体"/>
                <w:sz w:val="16"/>
              </w:rPr>
              <w:t>通过使用10万元电费经费，保障党校活动场所的供暖需求，为办公人员提供舒适安全的教学和学习场所，同时提高党校教学质量和学习效率。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7981A9">
            <w:pPr>
              <w:jc w:val="both"/>
            </w:pPr>
            <w:r>
              <w:rPr>
                <w:rFonts w:ascii="宋体" w:hAnsi="宋体" w:eastAsia="宋体"/>
                <w:sz w:val="16"/>
              </w:rPr>
              <w:t>使用10万元电费经费，保障党校12人的供暖需求，为办公人员提供舒适安全的教学和学习场所，同时提高党校教学质量和学习效率。</w:t>
            </w:r>
          </w:p>
        </w:tc>
      </w:tr>
      <w:tr w14:paraId="4BF6D4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C5BA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8768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9DB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D7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8C950">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11F7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247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8D78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41FA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41E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755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6EC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DE0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3CEE6">
            <w:pPr>
              <w:jc w:val="center"/>
            </w:pPr>
            <w:r>
              <w:rPr>
                <w:rFonts w:ascii="宋体" w:hAnsi="宋体" w:eastAsia="宋体"/>
                <w:sz w:val="16"/>
              </w:rPr>
              <w:t>偏差原因分析及改进措施</w:t>
            </w:r>
          </w:p>
        </w:tc>
      </w:tr>
      <w:tr w14:paraId="621CD3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9136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1294A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F27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B0D3">
            <w:pPr>
              <w:jc w:val="center"/>
            </w:pPr>
            <w:r>
              <w:rPr>
                <w:rFonts w:ascii="宋体" w:hAnsi="宋体" w:eastAsia="宋体"/>
                <w:sz w:val="16"/>
              </w:rPr>
              <w:t>房屋建筑物供暖面积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0CC82">
            <w:pPr>
              <w:jc w:val="center"/>
            </w:pPr>
            <w:r>
              <w:rPr>
                <w:rFonts w:ascii="宋体" w:hAnsi="宋体" w:eastAsia="宋体"/>
                <w:sz w:val="16"/>
              </w:rPr>
              <w:t>&gt;=4975.47平方米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7D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17A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CC3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21B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758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5770">
            <w:pPr>
              <w:jc w:val="center"/>
            </w:pPr>
            <w:r>
              <w:rPr>
                <w:rFonts w:ascii="宋体" w:hAnsi="宋体" w:eastAsia="宋体"/>
                <w:sz w:val="16"/>
              </w:rPr>
              <w:t>=4975.47平方米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F29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16D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A0A1F">
            <w:pPr>
              <w:jc w:val="center"/>
            </w:pPr>
          </w:p>
        </w:tc>
      </w:tr>
      <w:tr w14:paraId="4171AB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F9B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9AF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4BB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E161F">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1B4D">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0B3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31C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641F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535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F6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3226">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85C3">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686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06A54">
            <w:pPr>
              <w:jc w:val="center"/>
            </w:pPr>
            <w:r>
              <w:rPr>
                <w:rFonts w:ascii="宋体" w:hAnsi="宋体" w:eastAsia="宋体"/>
                <w:sz w:val="16"/>
              </w:rPr>
              <w:t>主要原因是:实际在职在编人员12人，导致存在偏差。改进措施：做好人员岗位规划，按照实际需求进行分配。</w:t>
            </w:r>
          </w:p>
        </w:tc>
      </w:tr>
      <w:tr w14:paraId="36058D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E2A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95F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58B4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E22A4">
            <w:pPr>
              <w:jc w:val="center"/>
            </w:pPr>
            <w:r>
              <w:rPr>
                <w:rFonts w:ascii="宋体" w:hAnsi="宋体" w:eastAsia="宋体"/>
                <w:sz w:val="16"/>
              </w:rPr>
              <w:t>电费经费支付准确率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39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7F4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36D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046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756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FF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A72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EE2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79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4A904">
            <w:pPr>
              <w:jc w:val="center"/>
            </w:pPr>
          </w:p>
        </w:tc>
      </w:tr>
      <w:tr w14:paraId="358134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87B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201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05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8B30">
            <w:pPr>
              <w:jc w:val="center"/>
            </w:pPr>
            <w:r>
              <w:rPr>
                <w:rFonts w:ascii="宋体" w:hAnsi="宋体" w:eastAsia="宋体"/>
                <w:sz w:val="16"/>
              </w:rPr>
              <w:t>公用经费支付及时率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BC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9F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4B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D8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246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9BA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426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00E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BC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6E508">
            <w:pPr>
              <w:jc w:val="center"/>
            </w:pPr>
          </w:p>
        </w:tc>
      </w:tr>
      <w:tr w14:paraId="7B3066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D818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68E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9BD0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2FA0C">
            <w:pPr>
              <w:jc w:val="center"/>
            </w:pPr>
            <w:r>
              <w:rPr>
                <w:rFonts w:ascii="宋体" w:hAnsi="宋体" w:eastAsia="宋体"/>
                <w:sz w:val="16"/>
              </w:rPr>
              <w:t>人均运转经费数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B98F">
            <w:pPr>
              <w:jc w:val="center"/>
            </w:pPr>
            <w:r>
              <w:rPr>
                <w:rFonts w:ascii="宋体" w:hAnsi="宋体" w:eastAsia="宋体"/>
                <w:sz w:val="16"/>
              </w:rPr>
              <w:t>&lt;=1万元/人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6E2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109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D06B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4F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4D4B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EF253">
            <w:pPr>
              <w:jc w:val="center"/>
            </w:pPr>
            <w:r>
              <w:rPr>
                <w:rFonts w:ascii="宋体" w:hAnsi="宋体" w:eastAsia="宋体"/>
                <w:sz w:val="16"/>
              </w:rPr>
              <w:t>=0.83万元/人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934A">
            <w:pPr>
              <w:jc w:val="center"/>
            </w:pPr>
            <w:r>
              <w:rPr>
                <w:rFonts w:ascii="宋体" w:hAnsi="宋体" w:eastAsia="宋体"/>
                <w:sz w:val="16"/>
              </w:rPr>
              <w:t>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139E">
            <w:pPr>
              <w:jc w:val="center"/>
            </w:pPr>
            <w:r>
              <w:rPr>
                <w:rFonts w:ascii="宋体" w:hAnsi="宋体" w:eastAsia="宋体"/>
                <w:sz w:val="16"/>
              </w:rPr>
              <w:t>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99CAE">
            <w:pPr>
              <w:jc w:val="center"/>
            </w:pPr>
            <w:r>
              <w:rPr>
                <w:rFonts w:ascii="宋体" w:hAnsi="宋体" w:eastAsia="宋体"/>
                <w:sz w:val="16"/>
              </w:rPr>
              <w:t>主要原因是：实际人均运转经费比目标减少0.17万元，导致存在偏差。改进措施：在做经费预算时按实际人均控制预算成本。</w:t>
            </w:r>
          </w:p>
        </w:tc>
      </w:tr>
      <w:tr w14:paraId="3315D3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AEC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2B7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60B0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2681">
            <w:pPr>
              <w:jc w:val="center"/>
            </w:pPr>
            <w:r>
              <w:rPr>
                <w:rFonts w:ascii="宋体" w:hAnsi="宋体" w:eastAsia="宋体"/>
                <w:sz w:val="16"/>
              </w:rPr>
              <w:t>提高办公质量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28510">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2D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27A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51AC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481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610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40AE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41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98B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C15E7">
            <w:pPr>
              <w:jc w:val="center"/>
            </w:pPr>
          </w:p>
        </w:tc>
      </w:tr>
      <w:tr w14:paraId="2C849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0794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A4E7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5A96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A8C9">
            <w:pPr>
              <w:jc w:val="center"/>
            </w:pPr>
            <w:r>
              <w:rPr>
                <w:rFonts w:ascii="宋体" w:hAnsi="宋体" w:eastAsia="宋体"/>
                <w:sz w:val="16"/>
              </w:rPr>
              <w:t>办公人员满意度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224C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B2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9DD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12C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679E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C43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013F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3FFE">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814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9E0F6">
            <w:pPr>
              <w:jc w:val="center"/>
            </w:pPr>
            <w:r>
              <w:rPr>
                <w:rFonts w:ascii="宋体" w:hAnsi="宋体" w:eastAsia="宋体"/>
                <w:sz w:val="16"/>
              </w:rPr>
              <w:t>主要原因是：实际人员满意度比预期目标高，导致存在偏差。改进措施：针对不满意情况加强改进。</w:t>
            </w:r>
          </w:p>
        </w:tc>
      </w:tr>
      <w:tr w14:paraId="37A3759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7304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E101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456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814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FE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060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C99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35E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CC79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5831C">
            <w:pPr>
              <w:jc w:val="center"/>
            </w:pPr>
            <w:r>
              <w:rPr>
                <w:rFonts w:ascii="宋体" w:hAnsi="宋体" w:eastAsia="宋体"/>
                <w:sz w:val="16"/>
              </w:rPr>
              <w:t>89.50分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E2A99D"/>
        </w:tc>
      </w:tr>
    </w:tbl>
    <w:p w14:paraId="35EE12E9">
      <w:r>
        <w:br w:type="page"/>
      </w:r>
    </w:p>
    <w:tbl>
      <w:tblPr>
        <w:tblStyle w:val="9"/>
        <w:tblW w:w="0" w:type="auto"/>
        <w:tblInd w:w="0" w:type="dxa"/>
        <w:tblLayout w:type="autofit"/>
        <w:tblCellMar>
          <w:top w:w="0" w:type="dxa"/>
          <w:left w:w="108" w:type="dxa"/>
          <w:bottom w:w="0" w:type="dxa"/>
          <w:right w:w="108" w:type="dxa"/>
        </w:tblCellMar>
      </w:tblPr>
      <w:tblGrid>
        <w:gridCol w:w="619"/>
        <w:gridCol w:w="597"/>
        <w:gridCol w:w="597"/>
        <w:gridCol w:w="597"/>
        <w:gridCol w:w="696"/>
        <w:gridCol w:w="597"/>
        <w:gridCol w:w="597"/>
        <w:gridCol w:w="608"/>
        <w:gridCol w:w="597"/>
        <w:gridCol w:w="597"/>
        <w:gridCol w:w="776"/>
        <w:gridCol w:w="696"/>
        <w:gridCol w:w="630"/>
        <w:gridCol w:w="856"/>
      </w:tblGrid>
      <w:tr w14:paraId="3D8BD67E">
        <w:tblPrEx>
          <w:tblCellMar>
            <w:top w:w="0" w:type="dxa"/>
            <w:left w:w="108" w:type="dxa"/>
            <w:bottom w:w="0" w:type="dxa"/>
            <w:right w:w="108" w:type="dxa"/>
          </w:tblCellMar>
        </w:tblPrEx>
        <w:tc>
          <w:tcPr>
            <w:tcW w:w="8848" w:type="dxa"/>
            <w:gridSpan w:val="14"/>
            <w:vAlign w:val="center"/>
          </w:tcPr>
          <w:p w14:paraId="6F00AB51">
            <w:pPr>
              <w:jc w:val="center"/>
            </w:pPr>
            <w:r>
              <w:rPr>
                <w:rFonts w:ascii="宋体" w:hAnsi="宋体" w:eastAsia="宋体"/>
                <w:sz w:val="24"/>
              </w:rPr>
              <w:t>项目支出绩效自评表</w:t>
            </w:r>
          </w:p>
        </w:tc>
      </w:tr>
      <w:tr w14:paraId="52EA49C2">
        <w:tblPrEx>
          <w:tblCellMar>
            <w:top w:w="0" w:type="dxa"/>
            <w:left w:w="108" w:type="dxa"/>
            <w:bottom w:w="0" w:type="dxa"/>
            <w:right w:w="108" w:type="dxa"/>
          </w:tblCellMar>
        </w:tblPrEx>
        <w:tc>
          <w:tcPr>
            <w:tcW w:w="8848" w:type="dxa"/>
            <w:gridSpan w:val="14"/>
            <w:vAlign w:val="center"/>
          </w:tcPr>
          <w:p w14:paraId="10D1F7AA">
            <w:pPr>
              <w:jc w:val="center"/>
            </w:pPr>
            <w:r>
              <w:rPr>
                <w:rFonts w:ascii="宋体" w:hAnsi="宋体" w:eastAsia="宋体"/>
                <w:sz w:val="24"/>
              </w:rPr>
              <w:t>(2024年度)</w:t>
            </w:r>
          </w:p>
        </w:tc>
      </w:tr>
      <w:tr w14:paraId="32AE7C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7E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1EF9784">
            <w:pPr>
              <w:jc w:val="center"/>
            </w:pPr>
            <w:r>
              <w:rPr>
                <w:rFonts w:ascii="宋体" w:hAnsi="宋体" w:eastAsia="宋体"/>
                <w:sz w:val="16"/>
              </w:rPr>
              <w:t>和硕县委党校综合教学楼建设项目</w:t>
            </w:r>
          </w:p>
        </w:tc>
      </w:tr>
      <w:tr w14:paraId="2C3751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37C5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8B20B0">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819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9C40A7">
            <w:pPr>
              <w:jc w:val="center"/>
            </w:pPr>
            <w:r>
              <w:rPr>
                <w:rFonts w:ascii="宋体" w:hAnsi="宋体" w:eastAsia="宋体"/>
                <w:sz w:val="16"/>
              </w:rPr>
              <w:t>中共和硕县委员会党校</w:t>
            </w:r>
          </w:p>
        </w:tc>
      </w:tr>
      <w:tr w14:paraId="05AC3F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F83D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26F5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A4C6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F67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4F4D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F671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B838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77DC">
            <w:pPr>
              <w:jc w:val="center"/>
            </w:pPr>
            <w:r>
              <w:rPr>
                <w:rFonts w:ascii="宋体" w:hAnsi="宋体" w:eastAsia="宋体"/>
                <w:sz w:val="16"/>
              </w:rPr>
              <w:t>得分</w:t>
            </w:r>
          </w:p>
        </w:tc>
      </w:tr>
      <w:tr w14:paraId="76E4C1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7B2E4">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E54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76873">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CD018">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A4C97">
            <w:pPr>
              <w:jc w:val="center"/>
            </w:pPr>
            <w:r>
              <w:rPr>
                <w:rFonts w:ascii="宋体" w:hAnsi="宋体" w:eastAsia="宋体"/>
                <w:sz w:val="16"/>
              </w:rPr>
              <w:t>656.88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C514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A3DD6">
            <w:pPr>
              <w:jc w:val="center"/>
            </w:pPr>
            <w:r>
              <w:rPr>
                <w:rFonts w:ascii="宋体" w:hAnsi="宋体" w:eastAsia="宋体"/>
                <w:sz w:val="16"/>
              </w:rPr>
              <w:t>71.09%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BBE58">
            <w:pPr>
              <w:jc w:val="center"/>
            </w:pPr>
            <w:r>
              <w:rPr>
                <w:rFonts w:ascii="宋体" w:hAnsi="宋体" w:eastAsia="宋体"/>
                <w:sz w:val="16"/>
              </w:rPr>
              <w:t>2.77</w:t>
            </w:r>
          </w:p>
        </w:tc>
      </w:tr>
      <w:tr w14:paraId="7356E9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97A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3199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D2407">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00DBA">
            <w:pPr>
              <w:jc w:val="center"/>
            </w:pPr>
            <w:r>
              <w:rPr>
                <w:rFonts w:ascii="宋体" w:hAnsi="宋体" w:eastAsia="宋体"/>
                <w:sz w:val="16"/>
              </w:rPr>
              <w:t>924.00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DDE75">
            <w:pPr>
              <w:jc w:val="center"/>
            </w:pPr>
            <w:r>
              <w:rPr>
                <w:rFonts w:ascii="宋体" w:hAnsi="宋体" w:eastAsia="宋体"/>
                <w:sz w:val="16"/>
              </w:rPr>
              <w:t>656.88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1CC3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56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7F24C">
            <w:pPr>
              <w:jc w:val="center"/>
            </w:pPr>
            <w:r>
              <w:rPr>
                <w:rFonts w:ascii="宋体" w:hAnsi="宋体" w:eastAsia="宋体"/>
                <w:sz w:val="16"/>
              </w:rPr>
              <w:t>-</w:t>
            </w:r>
          </w:p>
        </w:tc>
      </w:tr>
      <w:tr w14:paraId="32BA02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21C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E7BC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A210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CFC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B06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B20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045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6A204">
            <w:pPr>
              <w:jc w:val="center"/>
            </w:pPr>
            <w:r>
              <w:rPr>
                <w:rFonts w:ascii="宋体" w:hAnsi="宋体" w:eastAsia="宋体"/>
                <w:sz w:val="16"/>
              </w:rPr>
              <w:t>-</w:t>
            </w:r>
          </w:p>
        </w:tc>
      </w:tr>
      <w:tr w14:paraId="42C4AA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273C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0C9F9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56322">
            <w:pPr>
              <w:jc w:val="center"/>
            </w:pPr>
            <w:r>
              <w:rPr>
                <w:rFonts w:ascii="宋体" w:hAnsi="宋体" w:eastAsia="宋体"/>
                <w:sz w:val="16"/>
              </w:rPr>
              <w:t>总体目标完成情况</w:t>
            </w:r>
          </w:p>
        </w:tc>
      </w:tr>
      <w:tr w14:paraId="7BC72A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B565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F870A0">
            <w:pPr>
              <w:jc w:val="both"/>
            </w:pPr>
            <w:r>
              <w:rPr>
                <w:rFonts w:ascii="宋体" w:hAnsi="宋体" w:eastAsia="宋体"/>
                <w:sz w:val="16"/>
              </w:rPr>
              <w:t>根据巴发改项目〔2023〕204 号文件项目通过新建3850平方米的党校综合教学楼及配套附属设施，改善党校教学条件，提升党校教学水平，是支持革命老区、民族地区、边疆地区的党校教育工作的需要。该项目计划2026年度竣工，本年度预计完成项目主体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9C5ABC">
            <w:pPr>
              <w:jc w:val="both"/>
            </w:pPr>
            <w:r>
              <w:rPr>
                <w:rFonts w:ascii="宋体" w:hAnsi="宋体" w:eastAsia="宋体"/>
                <w:sz w:val="16"/>
              </w:rPr>
              <w:t>该项目已完成2695平方米的综合教学楼建设，达到了提升党校教学水平，是支持革命老区、民族地区、边疆地区的党校教育工作的需要。</w:t>
            </w:r>
          </w:p>
        </w:tc>
      </w:tr>
      <w:tr w14:paraId="33684D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5573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B33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DA6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6B5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737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E1F6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7C73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175C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3AB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5291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2EE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47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9336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F4668">
            <w:pPr>
              <w:jc w:val="center"/>
            </w:pPr>
            <w:r>
              <w:rPr>
                <w:rFonts w:ascii="宋体" w:hAnsi="宋体" w:eastAsia="宋体"/>
                <w:sz w:val="16"/>
              </w:rPr>
              <w:t>偏差原因分析及改进措施</w:t>
            </w:r>
          </w:p>
        </w:tc>
      </w:tr>
      <w:tr w14:paraId="0B5CA1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2E7D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5D8B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64E0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CE2E">
            <w:pPr>
              <w:jc w:val="center"/>
            </w:pPr>
            <w:r>
              <w:rPr>
                <w:rFonts w:ascii="宋体" w:hAnsi="宋体" w:eastAsia="宋体"/>
                <w:sz w:val="16"/>
              </w:rPr>
              <w:t>建设工程量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A191C">
            <w:pPr>
              <w:jc w:val="center"/>
            </w:pPr>
            <w:r>
              <w:rPr>
                <w:rFonts w:ascii="宋体" w:hAnsi="宋体" w:eastAsia="宋体"/>
                <w:sz w:val="16"/>
              </w:rPr>
              <w:t>=3850平方米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B0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F50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F38C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7A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FA7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AF19">
            <w:pPr>
              <w:jc w:val="center"/>
            </w:pPr>
            <w:r>
              <w:rPr>
                <w:rFonts w:ascii="宋体" w:hAnsi="宋体" w:eastAsia="宋体"/>
                <w:sz w:val="16"/>
              </w:rPr>
              <w:t>=2695平方米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EA4DE">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5C2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CFE0">
            <w:pPr>
              <w:jc w:val="center"/>
            </w:pPr>
            <w:r>
              <w:rPr>
                <w:rFonts w:ascii="宋体" w:hAnsi="宋体" w:eastAsia="宋体"/>
                <w:sz w:val="16"/>
              </w:rPr>
              <w:t>综合教学楼建设进度较为缓慢，本年度只完成了2695平方米的建设量；改进措施：督促施工方加快工程进度，加快资金支付进度。</w:t>
            </w:r>
          </w:p>
        </w:tc>
      </w:tr>
      <w:tr w14:paraId="6C4218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F693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A1DE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B65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45473">
            <w:pPr>
              <w:jc w:val="center"/>
            </w:pPr>
            <w:r>
              <w:rPr>
                <w:rFonts w:ascii="宋体" w:hAnsi="宋体" w:eastAsia="宋体"/>
                <w:sz w:val="16"/>
              </w:rPr>
              <w:t>建设工程数量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5233">
            <w:pPr>
              <w:jc w:val="center"/>
            </w:pPr>
            <w:r>
              <w:rPr>
                <w:rFonts w:ascii="宋体" w:hAnsi="宋体" w:eastAsia="宋体"/>
                <w:sz w:val="16"/>
              </w:rPr>
              <w:t>=1栋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654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9A3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B40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60B4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AE2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0BA11">
            <w:pPr>
              <w:jc w:val="center"/>
            </w:pPr>
            <w:r>
              <w:rPr>
                <w:rFonts w:ascii="宋体" w:hAnsi="宋体" w:eastAsia="宋体"/>
                <w:sz w:val="16"/>
              </w:rPr>
              <w:t>=1栋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306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70D2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7573C">
            <w:pPr>
              <w:jc w:val="center"/>
            </w:pPr>
          </w:p>
        </w:tc>
      </w:tr>
      <w:tr w14:paraId="36109C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1FB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9606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0F21C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5FB7">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B986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E54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A05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DF5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89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3A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FAA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5F4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2B66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944A">
            <w:pPr>
              <w:jc w:val="center"/>
            </w:pPr>
          </w:p>
        </w:tc>
      </w:tr>
      <w:tr w14:paraId="6DB4AF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D7D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AC4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6D1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C8ED">
            <w:pPr>
              <w:jc w:val="center"/>
            </w:pPr>
            <w:r>
              <w:rPr>
                <w:rFonts w:ascii="宋体" w:hAnsi="宋体" w:eastAsia="宋体"/>
                <w:sz w:val="16"/>
              </w:rPr>
              <w:t>项目资金支付及时率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E5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16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588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CD28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640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7A1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B163">
            <w:pPr>
              <w:jc w:val="center"/>
            </w:pPr>
            <w:r>
              <w:rPr>
                <w:rFonts w:ascii="宋体" w:hAnsi="宋体" w:eastAsia="宋体"/>
                <w:sz w:val="16"/>
              </w:rPr>
              <w:t>=71.09%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C8D6">
            <w:pPr>
              <w:jc w:val="center"/>
            </w:pPr>
            <w:r>
              <w:rPr>
                <w:rFonts w:ascii="宋体" w:hAnsi="宋体" w:eastAsia="宋体"/>
                <w:sz w:val="16"/>
              </w:rPr>
              <w:t>71.09%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77E0">
            <w:pPr>
              <w:jc w:val="center"/>
            </w:pPr>
            <w:r>
              <w:rPr>
                <w:rFonts w:ascii="宋体" w:hAnsi="宋体" w:eastAsia="宋体"/>
                <w:sz w:val="16"/>
              </w:rPr>
              <w:t>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CB5C8">
            <w:pPr>
              <w:jc w:val="center"/>
            </w:pPr>
            <w:r>
              <w:rPr>
                <w:rFonts w:ascii="宋体" w:hAnsi="宋体" w:eastAsia="宋体"/>
                <w:sz w:val="16"/>
              </w:rPr>
              <w:t>综合教学楼建设进度较为缓慢，本年度只完成了2695平方米的建设量；改进措施：督促施工方加快工程进度，加快资金支付进度。</w:t>
            </w:r>
          </w:p>
        </w:tc>
      </w:tr>
      <w:tr w14:paraId="457BA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A6BD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4F9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ECB1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75F97">
            <w:pPr>
              <w:jc w:val="center"/>
            </w:pPr>
            <w:r>
              <w:rPr>
                <w:rFonts w:ascii="宋体" w:hAnsi="宋体" w:eastAsia="宋体"/>
                <w:sz w:val="16"/>
              </w:rPr>
              <w:t>项目按计划开工时间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0C2FA">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6C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3AB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AD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7115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F9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7CD5F">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CE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03A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9204E">
            <w:pPr>
              <w:jc w:val="center"/>
            </w:pPr>
          </w:p>
        </w:tc>
      </w:tr>
      <w:tr w14:paraId="2932CA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0C9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4912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F39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0A41">
            <w:pPr>
              <w:jc w:val="center"/>
            </w:pPr>
            <w:r>
              <w:rPr>
                <w:rFonts w:ascii="宋体" w:hAnsi="宋体" w:eastAsia="宋体"/>
                <w:sz w:val="16"/>
              </w:rPr>
              <w:t>建设工程资金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F772">
            <w:pPr>
              <w:jc w:val="center"/>
            </w:pPr>
            <w:r>
              <w:rPr>
                <w:rFonts w:ascii="宋体" w:hAnsi="宋体" w:eastAsia="宋体"/>
                <w:sz w:val="16"/>
              </w:rPr>
              <w:t>&lt;=2400元/每平方米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2E6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1A7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C5C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E72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678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8005">
            <w:pPr>
              <w:jc w:val="center"/>
            </w:pPr>
            <w:r>
              <w:rPr>
                <w:rFonts w:ascii="宋体" w:hAnsi="宋体" w:eastAsia="宋体"/>
                <w:sz w:val="16"/>
              </w:rPr>
              <w:t>=2437.4元/每平方米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DF2C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F9F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E068">
            <w:pPr>
              <w:jc w:val="center"/>
            </w:pPr>
            <w:r>
              <w:rPr>
                <w:rFonts w:ascii="宋体" w:hAnsi="宋体" w:eastAsia="宋体"/>
                <w:sz w:val="16"/>
              </w:rPr>
              <w:t>截至目前，项目还未完工，资金支付了总资金的71.09%，所以产生偏差。改进措施：督促施工方加快工程进度</w:t>
            </w:r>
            <w:r>
              <w:rPr>
                <w:rFonts w:hint="eastAsia" w:ascii="宋体" w:hAnsi="宋体"/>
                <w:sz w:val="16"/>
                <w:lang w:eastAsia="zh-CN"/>
              </w:rPr>
              <w:t>，</w:t>
            </w:r>
            <w:r>
              <w:rPr>
                <w:rFonts w:ascii="宋体" w:hAnsi="宋体" w:eastAsia="宋体"/>
                <w:sz w:val="16"/>
              </w:rPr>
              <w:t>做好后期资金支付管理工作。</w:t>
            </w:r>
          </w:p>
        </w:tc>
      </w:tr>
      <w:tr w14:paraId="410E0B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E4D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AAD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0E5E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FA440">
            <w:pPr>
              <w:jc w:val="center"/>
            </w:pPr>
            <w:r>
              <w:rPr>
                <w:rFonts w:ascii="宋体" w:hAnsi="宋体" w:eastAsia="宋体"/>
                <w:sz w:val="16"/>
              </w:rPr>
              <w:t>是否发生重大事故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8345">
            <w:pPr>
              <w:jc w:val="center"/>
            </w:pPr>
            <w:r>
              <w:rPr>
                <w:rFonts w:ascii="宋体" w:hAnsi="宋体" w:eastAsia="宋体"/>
                <w:sz w:val="16"/>
              </w:rPr>
              <w:t>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B5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D47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027E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CC7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2273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63E09">
            <w:pPr>
              <w:jc w:val="center"/>
            </w:pPr>
            <w:r>
              <w:rPr>
                <w:rFonts w:ascii="宋体" w:hAnsi="宋体" w:eastAsia="宋体"/>
                <w:sz w:val="16"/>
              </w:rPr>
              <w:t>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C7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6B2D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6E29">
            <w:pPr>
              <w:jc w:val="center"/>
            </w:pPr>
          </w:p>
        </w:tc>
      </w:tr>
      <w:tr w14:paraId="3B760A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D11D8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71A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9C47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6002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DB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B1D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9AD0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1808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FF0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2D4CE">
            <w:pPr>
              <w:jc w:val="center"/>
            </w:pPr>
            <w:r>
              <w:rPr>
                <w:rFonts w:ascii="宋体" w:hAnsi="宋体" w:eastAsia="宋体"/>
                <w:sz w:val="16"/>
              </w:rPr>
              <w:t>60.99分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9A6F9"/>
        </w:tc>
      </w:tr>
    </w:tbl>
    <w:p w14:paraId="4804B1B5">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96"/>
        <w:gridCol w:w="625"/>
        <w:gridCol w:w="625"/>
        <w:gridCol w:w="627"/>
        <w:gridCol w:w="625"/>
        <w:gridCol w:w="625"/>
        <w:gridCol w:w="632"/>
        <w:gridCol w:w="776"/>
        <w:gridCol w:w="632"/>
        <w:gridCol w:w="696"/>
      </w:tblGrid>
      <w:tr w14:paraId="0B357BE8">
        <w:tblPrEx>
          <w:tblCellMar>
            <w:top w:w="0" w:type="dxa"/>
            <w:left w:w="108" w:type="dxa"/>
            <w:bottom w:w="0" w:type="dxa"/>
            <w:right w:w="108" w:type="dxa"/>
          </w:tblCellMar>
        </w:tblPrEx>
        <w:tc>
          <w:tcPr>
            <w:tcW w:w="8848" w:type="dxa"/>
            <w:gridSpan w:val="14"/>
            <w:vAlign w:val="center"/>
          </w:tcPr>
          <w:p w14:paraId="333D8D2E">
            <w:pPr>
              <w:jc w:val="center"/>
            </w:pPr>
            <w:r>
              <w:rPr>
                <w:rFonts w:ascii="宋体" w:hAnsi="宋体" w:eastAsia="宋体"/>
                <w:sz w:val="24"/>
              </w:rPr>
              <w:t>项目支出绩效自评表</w:t>
            </w:r>
          </w:p>
        </w:tc>
      </w:tr>
      <w:tr w14:paraId="3485AD6D">
        <w:tblPrEx>
          <w:tblCellMar>
            <w:top w:w="0" w:type="dxa"/>
            <w:left w:w="108" w:type="dxa"/>
            <w:bottom w:w="0" w:type="dxa"/>
            <w:right w:w="108" w:type="dxa"/>
          </w:tblCellMar>
        </w:tblPrEx>
        <w:tc>
          <w:tcPr>
            <w:tcW w:w="8848" w:type="dxa"/>
            <w:gridSpan w:val="14"/>
            <w:vAlign w:val="center"/>
          </w:tcPr>
          <w:p w14:paraId="76C3EDF6">
            <w:pPr>
              <w:jc w:val="center"/>
            </w:pPr>
            <w:r>
              <w:rPr>
                <w:rFonts w:ascii="宋体" w:hAnsi="宋体" w:eastAsia="宋体"/>
                <w:sz w:val="24"/>
              </w:rPr>
              <w:t>(2024年度)</w:t>
            </w:r>
          </w:p>
        </w:tc>
      </w:tr>
      <w:tr w14:paraId="13D408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AD9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37C3266">
            <w:pPr>
              <w:jc w:val="center"/>
            </w:pPr>
            <w:r>
              <w:rPr>
                <w:rFonts w:ascii="宋体" w:hAnsi="宋体" w:eastAsia="宋体"/>
                <w:sz w:val="16"/>
              </w:rPr>
              <w:t>党校宿舍餐厅综合楼建设项目前期费用</w:t>
            </w:r>
          </w:p>
        </w:tc>
      </w:tr>
      <w:tr w14:paraId="496963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3C3E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346B5C">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08EF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BFBBDF">
            <w:pPr>
              <w:jc w:val="center"/>
            </w:pPr>
            <w:r>
              <w:rPr>
                <w:rFonts w:ascii="宋体" w:hAnsi="宋体" w:eastAsia="宋体"/>
                <w:sz w:val="16"/>
              </w:rPr>
              <w:t>中共和硕县委员会党校</w:t>
            </w:r>
          </w:p>
        </w:tc>
      </w:tr>
      <w:tr w14:paraId="15615F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B646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4A0F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EDD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2D1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E5B2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C25A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6E2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789DE">
            <w:pPr>
              <w:jc w:val="center"/>
            </w:pPr>
            <w:r>
              <w:rPr>
                <w:rFonts w:ascii="宋体" w:hAnsi="宋体" w:eastAsia="宋体"/>
                <w:sz w:val="16"/>
              </w:rPr>
              <w:t>得分</w:t>
            </w:r>
          </w:p>
        </w:tc>
      </w:tr>
      <w:tr w14:paraId="7D841F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4886F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80B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7825D">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5EAFA0">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39C17">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9CDF5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64F9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ED10B">
            <w:pPr>
              <w:jc w:val="center"/>
            </w:pPr>
            <w:r>
              <w:rPr>
                <w:rFonts w:ascii="宋体" w:hAnsi="宋体" w:eastAsia="宋体"/>
                <w:sz w:val="16"/>
              </w:rPr>
              <w:t>10.00</w:t>
            </w:r>
          </w:p>
        </w:tc>
      </w:tr>
      <w:tr w14:paraId="422407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98FC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77F6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3D8D9">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5A804">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F04D7">
            <w:pPr>
              <w:jc w:val="center"/>
            </w:pPr>
            <w:r>
              <w:rPr>
                <w:rFonts w:ascii="宋体" w:hAnsi="宋体" w:eastAsia="宋体"/>
                <w:sz w:val="16"/>
              </w:rPr>
              <w:t>25.86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8CF7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A607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A3049">
            <w:pPr>
              <w:jc w:val="center"/>
            </w:pPr>
            <w:r>
              <w:rPr>
                <w:rFonts w:ascii="宋体" w:hAnsi="宋体" w:eastAsia="宋体"/>
                <w:sz w:val="16"/>
              </w:rPr>
              <w:t>-</w:t>
            </w:r>
          </w:p>
        </w:tc>
      </w:tr>
      <w:tr w14:paraId="5D440B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CE5A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BB4F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A6E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1BE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43D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8293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7C2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D43A">
            <w:pPr>
              <w:jc w:val="center"/>
            </w:pPr>
            <w:r>
              <w:rPr>
                <w:rFonts w:ascii="宋体" w:hAnsi="宋体" w:eastAsia="宋体"/>
                <w:sz w:val="16"/>
              </w:rPr>
              <w:t>-</w:t>
            </w:r>
          </w:p>
        </w:tc>
      </w:tr>
      <w:tr w14:paraId="50F997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AD66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BF7AC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BD76FE">
            <w:pPr>
              <w:jc w:val="center"/>
            </w:pPr>
            <w:r>
              <w:rPr>
                <w:rFonts w:ascii="宋体" w:hAnsi="宋体" w:eastAsia="宋体"/>
                <w:sz w:val="16"/>
              </w:rPr>
              <w:t>总体目标完成情况</w:t>
            </w:r>
          </w:p>
        </w:tc>
      </w:tr>
      <w:tr w14:paraId="4FD0ED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E88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09D7F8">
            <w:pPr>
              <w:jc w:val="both"/>
            </w:pPr>
            <w:r>
              <w:rPr>
                <w:rFonts w:ascii="宋体" w:hAnsi="宋体" w:eastAsia="宋体"/>
                <w:sz w:val="16"/>
              </w:rPr>
              <w:t>通过支付党校食宿楼前期费，加快项目主体建设，来改善党校基础设施条件，带动和硕县委党校教育发展，对于切实贯彻落实国家和新疆维吾尔自治区有关政策，推动新疆党校教育发展有着积极意义。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C78435">
            <w:pPr>
              <w:jc w:val="both"/>
            </w:pPr>
            <w:r>
              <w:rPr>
                <w:rFonts w:ascii="宋体" w:hAnsi="宋体" w:eastAsia="宋体"/>
                <w:sz w:val="16"/>
              </w:rPr>
              <w:t>目前已完成支付党校食宿楼5笔前期费的支付，带动和硕县委党校教育发展，对于切实贯彻落实国家和新疆维吾尔自治区有关政策，推动新疆党校教育发展有着积极意义。</w:t>
            </w:r>
          </w:p>
        </w:tc>
      </w:tr>
      <w:tr w14:paraId="26A98E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1C01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533F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6286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79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F013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13F3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9DE5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7A9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A71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20D0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8B9A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741C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371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B3DD6">
            <w:pPr>
              <w:jc w:val="center"/>
            </w:pPr>
            <w:r>
              <w:rPr>
                <w:rFonts w:ascii="宋体" w:hAnsi="宋体" w:eastAsia="宋体"/>
                <w:sz w:val="16"/>
              </w:rPr>
              <w:t>偏差原因分析及改进措施</w:t>
            </w:r>
          </w:p>
        </w:tc>
      </w:tr>
      <w:tr w14:paraId="4C4553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181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74B3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A0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783CB">
            <w:pPr>
              <w:jc w:val="center"/>
            </w:pPr>
            <w:r>
              <w:rPr>
                <w:rFonts w:ascii="宋体" w:hAnsi="宋体" w:eastAsia="宋体"/>
                <w:sz w:val="16"/>
              </w:rPr>
              <w:t>支付前期费5笔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36DD3">
            <w:pPr>
              <w:jc w:val="center"/>
            </w:pPr>
            <w:r>
              <w:rPr>
                <w:rFonts w:ascii="宋体" w:hAnsi="宋体" w:eastAsia="宋体"/>
                <w:sz w:val="16"/>
              </w:rPr>
              <w:t>&gt;=5笔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A39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71F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0B6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0DD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C59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9338F">
            <w:pPr>
              <w:jc w:val="center"/>
            </w:pPr>
            <w:r>
              <w:rPr>
                <w:rFonts w:ascii="宋体" w:hAnsi="宋体" w:eastAsia="宋体"/>
                <w:sz w:val="16"/>
              </w:rPr>
              <w:t>=5笔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1A7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AD0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A8DB">
            <w:pPr>
              <w:jc w:val="center"/>
            </w:pPr>
          </w:p>
        </w:tc>
      </w:tr>
      <w:tr w14:paraId="59276B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CEE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5A4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D996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68576">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417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B62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8E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0A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E1D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084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F90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977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DE8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3BAB4">
            <w:pPr>
              <w:jc w:val="center"/>
            </w:pPr>
          </w:p>
        </w:tc>
      </w:tr>
      <w:tr w14:paraId="1CE16B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A8F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C64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90C6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5F501">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CF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8D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0D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48A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FA9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E52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5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F93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7EED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EB34">
            <w:pPr>
              <w:jc w:val="center"/>
            </w:pPr>
          </w:p>
        </w:tc>
      </w:tr>
      <w:tr w14:paraId="0C62E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A36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DF9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1731C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D33B2">
            <w:pPr>
              <w:jc w:val="center"/>
            </w:pPr>
            <w:r>
              <w:rPr>
                <w:rFonts w:ascii="宋体" w:hAnsi="宋体" w:eastAsia="宋体"/>
                <w:sz w:val="16"/>
              </w:rPr>
              <w:t>水土保持费用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3B3AE">
            <w:pPr>
              <w:jc w:val="center"/>
            </w:pPr>
            <w:r>
              <w:rPr>
                <w:rFonts w:ascii="宋体" w:hAnsi="宋体" w:eastAsia="宋体"/>
                <w:sz w:val="16"/>
              </w:rPr>
              <w:t>&lt;=2.20万元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E7D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17B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D86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5C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B6D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120F3">
            <w:pPr>
              <w:jc w:val="center"/>
            </w:pPr>
            <w:r>
              <w:rPr>
                <w:rFonts w:ascii="宋体" w:hAnsi="宋体" w:eastAsia="宋体"/>
                <w:sz w:val="16"/>
              </w:rPr>
              <w:t>=2.2万元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E1E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7ED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63FF6">
            <w:pPr>
              <w:jc w:val="center"/>
            </w:pPr>
          </w:p>
        </w:tc>
      </w:tr>
      <w:tr w14:paraId="056B31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B47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003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6E18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9CC8">
            <w:pPr>
              <w:jc w:val="center"/>
            </w:pPr>
            <w:r>
              <w:rPr>
                <w:rFonts w:ascii="宋体" w:hAnsi="宋体" w:eastAsia="宋体"/>
                <w:sz w:val="16"/>
              </w:rPr>
              <w:t>项目跟踪审计费用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24020">
            <w:pPr>
              <w:jc w:val="center"/>
            </w:pPr>
            <w:r>
              <w:rPr>
                <w:rFonts w:ascii="宋体" w:hAnsi="宋体" w:eastAsia="宋体"/>
                <w:sz w:val="16"/>
              </w:rPr>
              <w:t>&lt;=5.20万元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CE0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5EF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D2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C7D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B2D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B2C09">
            <w:pPr>
              <w:jc w:val="center"/>
            </w:pPr>
            <w:r>
              <w:rPr>
                <w:rFonts w:ascii="宋体" w:hAnsi="宋体" w:eastAsia="宋体"/>
                <w:sz w:val="16"/>
              </w:rPr>
              <w:t>=5.22万元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B907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045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E9522">
            <w:pPr>
              <w:jc w:val="center"/>
            </w:pPr>
            <w:r>
              <w:rPr>
                <w:rFonts w:ascii="宋体" w:hAnsi="宋体" w:eastAsia="宋体"/>
                <w:sz w:val="16"/>
              </w:rPr>
              <w:t>根据实际支出，该指标实际支出5.22万元，产生偏差；改进措施：今后根据绩效目标的要求，准确完整科学</w:t>
            </w:r>
            <w:r>
              <w:rPr>
                <w:rFonts w:hint="eastAsia" w:ascii="宋体" w:hAnsi="宋体"/>
                <w:sz w:val="16"/>
                <w:lang w:eastAsia="zh-CN"/>
              </w:rPr>
              <w:t>地</w:t>
            </w:r>
            <w:r>
              <w:rPr>
                <w:rFonts w:ascii="宋体" w:hAnsi="宋体" w:eastAsia="宋体"/>
                <w:sz w:val="16"/>
              </w:rPr>
              <w:t>编制预算。</w:t>
            </w:r>
          </w:p>
        </w:tc>
      </w:tr>
      <w:tr w14:paraId="53345C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73D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C78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600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14C3">
            <w:pPr>
              <w:jc w:val="center"/>
            </w:pPr>
            <w:r>
              <w:rPr>
                <w:rFonts w:ascii="宋体" w:hAnsi="宋体" w:eastAsia="宋体"/>
                <w:sz w:val="16"/>
              </w:rPr>
              <w:t>地质勘察费用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F0A0E">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641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7A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1BC5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FA8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651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8AC2D">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EB4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1A8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377A">
            <w:pPr>
              <w:jc w:val="center"/>
            </w:pPr>
          </w:p>
        </w:tc>
      </w:tr>
      <w:tr w14:paraId="4636FF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3C7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0A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747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1482">
            <w:pPr>
              <w:jc w:val="center"/>
            </w:pPr>
            <w:r>
              <w:rPr>
                <w:rFonts w:ascii="宋体" w:hAnsi="宋体" w:eastAsia="宋体"/>
                <w:sz w:val="16"/>
              </w:rPr>
              <w:t>可行性研究报告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D607">
            <w:pPr>
              <w:jc w:val="center"/>
            </w:pPr>
            <w:r>
              <w:rPr>
                <w:rFonts w:ascii="宋体" w:hAnsi="宋体" w:eastAsia="宋体"/>
                <w:sz w:val="16"/>
              </w:rPr>
              <w:t>&lt;=0.50万元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D6E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3C9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F28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2DD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33F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8959">
            <w:pPr>
              <w:jc w:val="center"/>
            </w:pPr>
            <w:r>
              <w:rPr>
                <w:rFonts w:ascii="宋体" w:hAnsi="宋体" w:eastAsia="宋体"/>
                <w:sz w:val="16"/>
              </w:rPr>
              <w:t>=0.5万元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32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656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E7269">
            <w:pPr>
              <w:jc w:val="center"/>
            </w:pPr>
          </w:p>
        </w:tc>
      </w:tr>
      <w:tr w14:paraId="7FEEC7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049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C40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721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4D577">
            <w:pPr>
              <w:jc w:val="center"/>
            </w:pPr>
            <w:r>
              <w:rPr>
                <w:rFonts w:ascii="宋体" w:hAnsi="宋体" w:eastAsia="宋体"/>
                <w:sz w:val="16"/>
              </w:rPr>
              <w:t>项目监理费用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F1859">
            <w:pPr>
              <w:jc w:val="center"/>
            </w:pPr>
            <w:r>
              <w:rPr>
                <w:rFonts w:ascii="宋体" w:hAnsi="宋体" w:eastAsia="宋体"/>
                <w:sz w:val="16"/>
              </w:rPr>
              <w:t>&lt;=8.96万元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1DC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DDA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46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B34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D3F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7C689">
            <w:pPr>
              <w:jc w:val="center"/>
            </w:pPr>
            <w:r>
              <w:rPr>
                <w:rFonts w:ascii="宋体" w:hAnsi="宋体" w:eastAsia="宋体"/>
                <w:sz w:val="16"/>
              </w:rPr>
              <w:t>=8.94万元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C67B3">
            <w:pPr>
              <w:jc w:val="center"/>
            </w:pPr>
            <w:r>
              <w:rPr>
                <w:rFonts w:ascii="宋体" w:hAnsi="宋体" w:eastAsia="宋体"/>
                <w:sz w:val="16"/>
              </w:rPr>
              <w:t>99.78%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A0B1B">
            <w:pPr>
              <w:jc w:val="center"/>
            </w:pPr>
            <w:r>
              <w:rPr>
                <w:rFonts w:ascii="宋体" w:hAnsi="宋体" w:eastAsia="宋体"/>
                <w:sz w:val="16"/>
              </w:rPr>
              <w:t>4.97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5CF8B">
            <w:pPr>
              <w:jc w:val="center"/>
            </w:pPr>
            <w:r>
              <w:rPr>
                <w:rFonts w:ascii="宋体" w:hAnsi="宋体" w:eastAsia="宋体"/>
                <w:sz w:val="16"/>
              </w:rPr>
              <w:t>根据实际支出，该指标实际支出8.94万元，产生偏差；改进措施：今后根据绩效目标的要求，准确完整科学</w:t>
            </w:r>
            <w:r>
              <w:rPr>
                <w:rFonts w:hint="eastAsia" w:ascii="宋体" w:hAnsi="宋体"/>
                <w:sz w:val="16"/>
                <w:lang w:eastAsia="zh-CN"/>
              </w:rPr>
              <w:t>地</w:t>
            </w:r>
            <w:r>
              <w:rPr>
                <w:rFonts w:ascii="宋体" w:hAnsi="宋体" w:eastAsia="宋体"/>
                <w:sz w:val="16"/>
              </w:rPr>
              <w:t>编制预算。</w:t>
            </w:r>
          </w:p>
        </w:tc>
      </w:tr>
      <w:tr w14:paraId="3BAA9A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14C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980897">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94C7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6AD1D">
            <w:pPr>
              <w:jc w:val="center"/>
            </w:pPr>
            <w:r>
              <w:rPr>
                <w:rFonts w:ascii="宋体" w:hAnsi="宋体" w:eastAsia="宋体"/>
                <w:sz w:val="16"/>
              </w:rPr>
              <w:t>改变党校培训班住宿情况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D782A">
            <w:pPr>
              <w:jc w:val="center"/>
            </w:pPr>
            <w:r>
              <w:rPr>
                <w:rFonts w:ascii="宋体" w:hAnsi="宋体" w:eastAsia="宋体"/>
                <w:sz w:val="16"/>
              </w:rPr>
              <w:t>有效改变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2EE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AC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B4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A661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A2B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BB72">
            <w:pPr>
              <w:jc w:val="center"/>
            </w:pPr>
            <w:r>
              <w:rPr>
                <w:rFonts w:ascii="宋体" w:hAnsi="宋体" w:eastAsia="宋体"/>
                <w:sz w:val="16"/>
              </w:rPr>
              <w:t>有效改变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FEB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EE9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D7E4">
            <w:pPr>
              <w:jc w:val="center"/>
            </w:pPr>
          </w:p>
        </w:tc>
      </w:tr>
      <w:tr w14:paraId="3715B9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E5D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9F6D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960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5C53E">
            <w:pPr>
              <w:jc w:val="center"/>
            </w:pPr>
            <w:r>
              <w:rPr>
                <w:rFonts w:ascii="宋体" w:hAnsi="宋体" w:eastAsia="宋体"/>
                <w:sz w:val="16"/>
              </w:rPr>
              <w:t>改善党校无宿舍餐厅情况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73D7F">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6E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7B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03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5C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8BD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8790">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FDF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37B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698C">
            <w:pPr>
              <w:jc w:val="center"/>
            </w:pPr>
          </w:p>
        </w:tc>
      </w:tr>
      <w:tr w14:paraId="3AA897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B57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458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18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3EA9D">
            <w:pPr>
              <w:jc w:val="center"/>
            </w:pPr>
            <w:r>
              <w:rPr>
                <w:rFonts w:ascii="宋体" w:hAnsi="宋体" w:eastAsia="宋体"/>
                <w:sz w:val="16"/>
              </w:rPr>
              <w:t>党校培训学员满意度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490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448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A9B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694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991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BD7A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C8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9FE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2EC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5355">
            <w:pPr>
              <w:jc w:val="center"/>
            </w:pPr>
            <w:r>
              <w:rPr>
                <w:rFonts w:ascii="宋体" w:hAnsi="宋体" w:eastAsia="宋体"/>
                <w:sz w:val="16"/>
              </w:rPr>
              <w:t>经调查，党校培训学员满意度较高，为100%，产生偏差；改进措施：今后指标从严从高设置。</w:t>
            </w:r>
          </w:p>
        </w:tc>
      </w:tr>
      <w:tr w14:paraId="79BB394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74D570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4761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738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E5EA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D97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15B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DD26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DB63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996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F6089">
            <w:pPr>
              <w:jc w:val="center"/>
            </w:pPr>
            <w:r>
              <w:rPr>
                <w:rFonts w:ascii="宋体" w:hAnsi="宋体" w:eastAsia="宋体"/>
                <w:sz w:val="16"/>
              </w:rPr>
              <w:t>94.97分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D312B3"/>
        </w:tc>
      </w:tr>
    </w:tbl>
    <w:p w14:paraId="3C6EB41C">
      <w:r>
        <w:br w:type="page"/>
      </w:r>
    </w:p>
    <w:tbl>
      <w:tblPr>
        <w:tblStyle w:val="9"/>
        <w:tblW w:w="0" w:type="auto"/>
        <w:tblInd w:w="0" w:type="dxa"/>
        <w:tblLayout w:type="autofit"/>
        <w:tblCellMar>
          <w:top w:w="0" w:type="dxa"/>
          <w:left w:w="108" w:type="dxa"/>
          <w:bottom w:w="0" w:type="dxa"/>
          <w:right w:w="108" w:type="dxa"/>
        </w:tblCellMar>
      </w:tblPr>
      <w:tblGrid>
        <w:gridCol w:w="606"/>
        <w:gridCol w:w="563"/>
        <w:gridCol w:w="563"/>
        <w:gridCol w:w="563"/>
        <w:gridCol w:w="936"/>
        <w:gridCol w:w="581"/>
        <w:gridCol w:w="574"/>
        <w:gridCol w:w="589"/>
        <w:gridCol w:w="566"/>
        <w:gridCol w:w="563"/>
        <w:gridCol w:w="856"/>
        <w:gridCol w:w="776"/>
        <w:gridCol w:w="628"/>
        <w:gridCol w:w="696"/>
      </w:tblGrid>
      <w:tr w14:paraId="41A2F9F4">
        <w:tc>
          <w:tcPr>
            <w:tcW w:w="8848" w:type="dxa"/>
            <w:gridSpan w:val="14"/>
            <w:vAlign w:val="center"/>
          </w:tcPr>
          <w:p w14:paraId="3A6CA83C">
            <w:pPr>
              <w:jc w:val="center"/>
            </w:pPr>
            <w:r>
              <w:rPr>
                <w:rFonts w:ascii="宋体" w:hAnsi="宋体" w:eastAsia="宋体"/>
                <w:sz w:val="24"/>
              </w:rPr>
              <w:t>项目支出绩效自评表</w:t>
            </w:r>
          </w:p>
        </w:tc>
      </w:tr>
      <w:tr w14:paraId="5779F717">
        <w:tblPrEx>
          <w:tblCellMar>
            <w:top w:w="0" w:type="dxa"/>
            <w:left w:w="108" w:type="dxa"/>
            <w:bottom w:w="0" w:type="dxa"/>
            <w:right w:w="108" w:type="dxa"/>
          </w:tblCellMar>
        </w:tblPrEx>
        <w:tc>
          <w:tcPr>
            <w:tcW w:w="8848" w:type="dxa"/>
            <w:gridSpan w:val="14"/>
            <w:vAlign w:val="center"/>
          </w:tcPr>
          <w:p w14:paraId="2066770C">
            <w:pPr>
              <w:jc w:val="center"/>
            </w:pPr>
            <w:r>
              <w:rPr>
                <w:rFonts w:ascii="宋体" w:hAnsi="宋体" w:eastAsia="宋体"/>
                <w:sz w:val="24"/>
              </w:rPr>
              <w:t>(2024年度)</w:t>
            </w:r>
          </w:p>
        </w:tc>
      </w:tr>
      <w:tr w14:paraId="690749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0269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8535AD0">
            <w:pPr>
              <w:jc w:val="center"/>
            </w:pPr>
            <w:r>
              <w:rPr>
                <w:rFonts w:ascii="宋体" w:hAnsi="宋体" w:eastAsia="宋体"/>
                <w:sz w:val="16"/>
              </w:rPr>
              <w:t>和硕县党校宿舍餐厅综合楼建设项目（上年结转）</w:t>
            </w:r>
          </w:p>
        </w:tc>
      </w:tr>
      <w:tr w14:paraId="3E0B27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C64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196C3">
            <w:pPr>
              <w:jc w:val="center"/>
            </w:pPr>
            <w:r>
              <w:rPr>
                <w:rFonts w:ascii="宋体" w:hAnsi="宋体" w:eastAsia="宋体"/>
                <w:sz w:val="16"/>
              </w:rPr>
              <w:t>中共和硕县委党校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C75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1372C7">
            <w:pPr>
              <w:jc w:val="center"/>
            </w:pPr>
            <w:r>
              <w:rPr>
                <w:rFonts w:ascii="宋体" w:hAnsi="宋体" w:eastAsia="宋体"/>
                <w:sz w:val="16"/>
              </w:rPr>
              <w:t>中共和硕县委员会党校</w:t>
            </w:r>
          </w:p>
        </w:tc>
      </w:tr>
      <w:tr w14:paraId="0D38AC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9329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786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4D71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F7C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74BA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A9866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6DE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8B4C4">
            <w:pPr>
              <w:jc w:val="center"/>
            </w:pPr>
            <w:r>
              <w:rPr>
                <w:rFonts w:ascii="宋体" w:hAnsi="宋体" w:eastAsia="宋体"/>
                <w:sz w:val="16"/>
              </w:rPr>
              <w:t>得分</w:t>
            </w:r>
          </w:p>
        </w:tc>
      </w:tr>
      <w:tr w14:paraId="2143C2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3CA8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E8AD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BFCB9">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2AD1C">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F96F3">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66A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28310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0A9E4">
            <w:pPr>
              <w:jc w:val="center"/>
            </w:pPr>
            <w:r>
              <w:rPr>
                <w:rFonts w:ascii="宋体" w:hAnsi="宋体" w:eastAsia="宋体"/>
                <w:sz w:val="16"/>
              </w:rPr>
              <w:t>10.00</w:t>
            </w:r>
          </w:p>
        </w:tc>
      </w:tr>
      <w:tr w14:paraId="091338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3F9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D1F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2D6B6">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CF74B">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184BEF">
            <w:pPr>
              <w:jc w:val="center"/>
            </w:pPr>
            <w:r>
              <w:rPr>
                <w:rFonts w:ascii="宋体" w:hAnsi="宋体" w:eastAsia="宋体"/>
                <w:sz w:val="16"/>
              </w:rPr>
              <w:t>1,414.35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B33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76E8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3011A">
            <w:pPr>
              <w:jc w:val="center"/>
            </w:pPr>
            <w:r>
              <w:rPr>
                <w:rFonts w:ascii="宋体" w:hAnsi="宋体" w:eastAsia="宋体"/>
                <w:sz w:val="16"/>
              </w:rPr>
              <w:t>-</w:t>
            </w:r>
          </w:p>
        </w:tc>
      </w:tr>
      <w:tr w14:paraId="699AB6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A14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6D87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8B18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C10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7EE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DC4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C9F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BC25">
            <w:pPr>
              <w:jc w:val="center"/>
            </w:pPr>
            <w:r>
              <w:rPr>
                <w:rFonts w:ascii="宋体" w:hAnsi="宋体" w:eastAsia="宋体"/>
                <w:sz w:val="16"/>
              </w:rPr>
              <w:t>-</w:t>
            </w:r>
          </w:p>
        </w:tc>
      </w:tr>
      <w:tr w14:paraId="046D4E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DFFF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678DD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8FE89F">
            <w:pPr>
              <w:jc w:val="center"/>
            </w:pPr>
            <w:r>
              <w:rPr>
                <w:rFonts w:ascii="宋体" w:hAnsi="宋体" w:eastAsia="宋体"/>
                <w:sz w:val="16"/>
              </w:rPr>
              <w:t>总体目标完成情况</w:t>
            </w:r>
          </w:p>
        </w:tc>
      </w:tr>
      <w:tr w14:paraId="42AC08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4C58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046FE8">
            <w:pPr>
              <w:jc w:val="both"/>
            </w:pPr>
            <w:r>
              <w:rPr>
                <w:rFonts w:ascii="宋体" w:hAnsi="宋体" w:eastAsia="宋体"/>
                <w:sz w:val="16"/>
              </w:rPr>
              <w:t>为进一步做好党员干部培训的教学组织、教学科研和教学管理工作提供后勤保障。该项目计划使用2160万元资金，计划用于建设8956.79平方米宿舍楼和餐厅楼等配套附属设施的建设。于2023年10月开工已完成基础的地基建设，年末因天气寒冷停工，计划2024年开春再继续完成后期工程量。党校宿舍餐厅综合楼从根本上解决县委党校无学员公寓楼的现状，有效解决学员住宿不方便的问题，完善党校的基础设施条件，合理配置教育资源、推动党校教育培训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55DD75">
            <w:pPr>
              <w:jc w:val="both"/>
            </w:pPr>
            <w:r>
              <w:rPr>
                <w:rFonts w:ascii="宋体" w:hAnsi="宋体" w:eastAsia="宋体"/>
                <w:sz w:val="16"/>
              </w:rPr>
              <w:t>现已完成建设8956.79平方米宿舍楼和餐厅楼等配套附属设施的建设，通过建设宿舍餐厅综合楼从根本上解决县委党校无学员公寓楼的现状，有效解决学员住宿不方便的问题，完善党校的基础设施条件，合理配置教育资源、推动党校教育培训发展。</w:t>
            </w:r>
          </w:p>
        </w:tc>
      </w:tr>
      <w:tr w14:paraId="098E79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5FCEE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DA7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E991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F5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B6F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034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D7A7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334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CA8B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7375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D311D">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1EF8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A9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74DC7">
            <w:pPr>
              <w:jc w:val="center"/>
            </w:pPr>
            <w:r>
              <w:rPr>
                <w:rFonts w:ascii="宋体" w:hAnsi="宋体" w:eastAsia="宋体"/>
                <w:sz w:val="16"/>
              </w:rPr>
              <w:t>偏差原因分析及改进措施</w:t>
            </w:r>
          </w:p>
        </w:tc>
      </w:tr>
      <w:tr w14:paraId="2A8E69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FB8C9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2B43F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3177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3810">
            <w:pPr>
              <w:jc w:val="center"/>
            </w:pPr>
            <w:r>
              <w:rPr>
                <w:rFonts w:ascii="宋体" w:hAnsi="宋体" w:eastAsia="宋体"/>
                <w:sz w:val="16"/>
              </w:rPr>
              <w:t>建设工程面积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DFCAE">
            <w:pPr>
              <w:jc w:val="center"/>
            </w:pPr>
            <w:r>
              <w:rPr>
                <w:rFonts w:ascii="宋体" w:hAnsi="宋体" w:eastAsia="宋体"/>
                <w:sz w:val="16"/>
              </w:rPr>
              <w:t>&gt;=8956.79平方米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ED1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290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5C6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BC7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08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5A11">
            <w:pPr>
              <w:jc w:val="center"/>
            </w:pPr>
            <w:r>
              <w:rPr>
                <w:rFonts w:ascii="宋体" w:hAnsi="宋体" w:eastAsia="宋体"/>
                <w:sz w:val="16"/>
              </w:rPr>
              <w:t>=8956.79平方米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A89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43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D59FF">
            <w:pPr>
              <w:jc w:val="center"/>
            </w:pPr>
          </w:p>
        </w:tc>
      </w:tr>
      <w:tr w14:paraId="2F7BCE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CC85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D14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463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7B91D">
            <w:pPr>
              <w:jc w:val="center"/>
            </w:pPr>
            <w:r>
              <w:rPr>
                <w:rFonts w:ascii="宋体" w:hAnsi="宋体" w:eastAsia="宋体"/>
                <w:sz w:val="16"/>
              </w:rPr>
              <w:t>建设工程数量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7C1B">
            <w:pPr>
              <w:jc w:val="center"/>
            </w:pPr>
            <w:r>
              <w:rPr>
                <w:rFonts w:ascii="宋体" w:hAnsi="宋体" w:eastAsia="宋体"/>
                <w:sz w:val="16"/>
              </w:rPr>
              <w:t>&gt;=2栋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42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575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F12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D68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F25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2515D">
            <w:pPr>
              <w:jc w:val="center"/>
            </w:pPr>
            <w:r>
              <w:rPr>
                <w:rFonts w:ascii="宋体" w:hAnsi="宋体" w:eastAsia="宋体"/>
                <w:sz w:val="16"/>
              </w:rPr>
              <w:t>=2栋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E7C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F2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62115">
            <w:pPr>
              <w:jc w:val="center"/>
            </w:pPr>
          </w:p>
        </w:tc>
      </w:tr>
      <w:tr w14:paraId="7CA282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61F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1EAD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3838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17E1B">
            <w:pPr>
              <w:jc w:val="center"/>
            </w:pPr>
            <w:r>
              <w:rPr>
                <w:rFonts w:ascii="宋体" w:hAnsi="宋体" w:eastAsia="宋体"/>
                <w:sz w:val="16"/>
              </w:rPr>
              <w:t>项目设计变更率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E9DF2">
            <w:pPr>
              <w:jc w:val="center"/>
            </w:pPr>
            <w:r>
              <w:rPr>
                <w:rFonts w:ascii="宋体" w:hAnsi="宋体" w:eastAsia="宋体"/>
                <w:sz w:val="16"/>
              </w:rPr>
              <w:t>&lt;=10%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5E1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1C3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96F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9FD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5A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602C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3E7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066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ED8E">
            <w:pPr>
              <w:jc w:val="center"/>
            </w:pPr>
          </w:p>
        </w:tc>
      </w:tr>
      <w:tr w14:paraId="2723C9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3FD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363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730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F6012">
            <w:pPr>
              <w:jc w:val="center"/>
            </w:pPr>
            <w:r>
              <w:rPr>
                <w:rFonts w:ascii="宋体" w:hAnsi="宋体" w:eastAsia="宋体"/>
                <w:sz w:val="16"/>
              </w:rPr>
              <w:t>工程竣工验收合格率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2CA7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58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77B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CD7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09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5BB8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11E3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957D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83FF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2EADC">
            <w:pPr>
              <w:jc w:val="center"/>
            </w:pPr>
            <w:r>
              <w:rPr>
                <w:rFonts w:ascii="宋体" w:hAnsi="宋体" w:eastAsia="宋体"/>
                <w:sz w:val="16"/>
              </w:rPr>
              <w:t>该项目已于2024年9月</w:t>
            </w:r>
            <w:r>
              <w:rPr>
                <w:rFonts w:hint="eastAsia" w:ascii="宋体" w:hAnsi="宋体"/>
                <w:sz w:val="16"/>
                <w:lang w:eastAsia="zh-CN"/>
              </w:rPr>
              <w:t>14日</w:t>
            </w:r>
            <w:r>
              <w:rPr>
                <w:rFonts w:ascii="宋体" w:hAnsi="宋体" w:eastAsia="宋体"/>
                <w:sz w:val="16"/>
              </w:rPr>
              <w:t>完工，由于当时单位自检时发现存在一些问题需要整改，验收报告目前尚未完成；改进措施：积极做出整改，并进行复审，加快验收速率。</w:t>
            </w:r>
          </w:p>
        </w:tc>
      </w:tr>
      <w:tr w14:paraId="1B832B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F04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4D9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547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FD5E0">
            <w:pPr>
              <w:jc w:val="center"/>
            </w:pPr>
            <w:r>
              <w:rPr>
                <w:rFonts w:ascii="宋体" w:hAnsi="宋体" w:eastAsia="宋体"/>
                <w:sz w:val="16"/>
              </w:rPr>
              <w:t>项目资金支付率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D535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35A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24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E23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BA3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822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5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F0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4060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C312D">
            <w:pPr>
              <w:jc w:val="center"/>
            </w:pPr>
          </w:p>
        </w:tc>
      </w:tr>
      <w:tr w14:paraId="4C829C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080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554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F261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2AA12">
            <w:pPr>
              <w:jc w:val="center"/>
            </w:pPr>
            <w:r>
              <w:rPr>
                <w:rFonts w:ascii="宋体" w:hAnsi="宋体" w:eastAsia="宋体"/>
                <w:sz w:val="16"/>
              </w:rPr>
              <w:t>项目按计划完工时间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FF289">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5CA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7E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FC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E1B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DDA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EA332">
            <w:pPr>
              <w:jc w:val="center"/>
            </w:pPr>
            <w:r>
              <w:rPr>
                <w:rFonts w:ascii="宋体" w:hAnsi="宋体" w:eastAsia="宋体"/>
                <w:sz w:val="16"/>
              </w:rPr>
              <w:t>2024年9月14日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6A1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45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1E8F9">
            <w:pPr>
              <w:jc w:val="center"/>
            </w:pPr>
          </w:p>
        </w:tc>
      </w:tr>
      <w:tr w14:paraId="5B402D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8C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3DBF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6B2A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6AD28">
            <w:pPr>
              <w:jc w:val="center"/>
            </w:pPr>
            <w:r>
              <w:rPr>
                <w:rFonts w:ascii="宋体" w:hAnsi="宋体" w:eastAsia="宋体"/>
                <w:sz w:val="16"/>
              </w:rPr>
              <w:t>建设工程资金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28A3A">
            <w:pPr>
              <w:jc w:val="center"/>
            </w:pPr>
            <w:r>
              <w:rPr>
                <w:rFonts w:ascii="宋体" w:hAnsi="宋体" w:eastAsia="宋体"/>
                <w:sz w:val="16"/>
              </w:rPr>
              <w:t>&lt;=1414.35万元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345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0F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3B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4F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60B7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A447">
            <w:pPr>
              <w:jc w:val="center"/>
            </w:pPr>
            <w:r>
              <w:rPr>
                <w:rFonts w:ascii="宋体" w:hAnsi="宋体" w:eastAsia="宋体"/>
                <w:sz w:val="16"/>
              </w:rPr>
              <w:t>=1414.35万元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A18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CE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F8B0">
            <w:pPr>
              <w:jc w:val="center"/>
            </w:pPr>
          </w:p>
        </w:tc>
      </w:tr>
      <w:tr w14:paraId="4A766B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E1A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0B6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4D8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9529">
            <w:pPr>
              <w:jc w:val="center"/>
            </w:pPr>
            <w:r>
              <w:rPr>
                <w:rFonts w:ascii="宋体" w:hAnsi="宋体" w:eastAsia="宋体"/>
                <w:sz w:val="16"/>
              </w:rPr>
              <w:t>有效改善基础设施建设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0B9F">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180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08E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5A0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B38E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1F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DB59C">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D2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426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2DA6A">
            <w:pPr>
              <w:jc w:val="center"/>
            </w:pPr>
          </w:p>
        </w:tc>
      </w:tr>
      <w:tr w14:paraId="1BEC26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C536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5DC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416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DAFD2">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CB19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ABF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E2E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ACC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6E71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BCF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63A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4959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A80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04CC">
            <w:pPr>
              <w:jc w:val="center"/>
            </w:pPr>
            <w:r>
              <w:rPr>
                <w:rFonts w:ascii="宋体" w:hAnsi="宋体" w:eastAsia="宋体"/>
                <w:sz w:val="16"/>
              </w:rPr>
              <w:t>经调查，培训学员对本次项目实施满意度较高，为100%，产生偏差；改进措施：今后指标从严从高设置。</w:t>
            </w:r>
          </w:p>
        </w:tc>
      </w:tr>
      <w:tr w14:paraId="5F8AA2A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79295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6315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33E0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C9F1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2F5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11C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052C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1ED2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97B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F954D">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10182"/>
        </w:tc>
      </w:tr>
    </w:tbl>
    <w:p w14:paraId="372891F6">
      <w:r>
        <w:br w:type="page"/>
      </w:r>
    </w:p>
    <w:p w14:paraId="693BF119">
      <w:pPr>
        <w:spacing w:line="640" w:lineRule="exact"/>
        <w:ind w:firstLine="640"/>
        <w:jc w:val="both"/>
        <w:outlineLvl w:val="2"/>
      </w:pPr>
      <w:r>
        <w:rPr>
          <w:rFonts w:ascii="黑体" w:hAnsi="黑体" w:eastAsia="黑体"/>
          <w:sz w:val="32"/>
        </w:rPr>
        <w:t>十二、其他需说明的事项</w:t>
      </w:r>
    </w:p>
    <w:p w14:paraId="7D5EE6B4">
      <w:pPr>
        <w:spacing w:line="580" w:lineRule="exact"/>
        <w:ind w:firstLine="640"/>
        <w:jc w:val="both"/>
      </w:pPr>
      <w:r>
        <w:rPr>
          <w:rFonts w:ascii="仿宋_GB2312" w:hAnsi="仿宋_GB2312" w:eastAsia="仿宋_GB2312"/>
          <w:b w:val="0"/>
          <w:sz w:val="32"/>
        </w:rPr>
        <w:t>本单位无其他需说明的事项。</w:t>
      </w:r>
    </w:p>
    <w:p w14:paraId="52C882EF">
      <w:r>
        <w:br w:type="page"/>
      </w:r>
    </w:p>
    <w:p w14:paraId="5EA79B3E">
      <w:pPr>
        <w:spacing w:line="240" w:lineRule="auto"/>
        <w:jc w:val="center"/>
        <w:outlineLvl w:val="1"/>
      </w:pPr>
      <w:r>
        <w:rPr>
          <w:rFonts w:ascii="黑体" w:hAnsi="黑体" w:eastAsia="黑体"/>
          <w:sz w:val="32"/>
        </w:rPr>
        <w:t>第三部分 专业名词解释</w:t>
      </w:r>
    </w:p>
    <w:p w14:paraId="7D5A4DC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0F6101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489D60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30736A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BEE201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538E3E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232026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7E75E9">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9DD503B">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31B2F1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DE8513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18BA7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0684EB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A6DC41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86B9995">
      <w:r>
        <w:br w:type="page"/>
      </w:r>
    </w:p>
    <w:p w14:paraId="1329EF1A">
      <w:pPr>
        <w:spacing w:line="240" w:lineRule="auto"/>
        <w:jc w:val="center"/>
        <w:outlineLvl w:val="1"/>
      </w:pPr>
      <w:r>
        <w:rPr>
          <w:rFonts w:ascii="黑体" w:hAnsi="黑体" w:eastAsia="黑体"/>
          <w:sz w:val="32"/>
        </w:rPr>
        <w:t>第四部分 部门决算报表（见附表）</w:t>
      </w:r>
    </w:p>
    <w:p w14:paraId="61040896">
      <w:pPr>
        <w:spacing w:line="240" w:lineRule="auto"/>
        <w:ind w:firstLine="640"/>
        <w:jc w:val="both"/>
      </w:pPr>
      <w:r>
        <w:rPr>
          <w:rFonts w:ascii="仿宋_GB2312" w:hAnsi="仿宋_GB2312" w:eastAsia="仿宋_GB2312"/>
          <w:b w:val="0"/>
          <w:sz w:val="32"/>
        </w:rPr>
        <w:t>一、《收入支出决算总表》</w:t>
      </w:r>
    </w:p>
    <w:p w14:paraId="243B26DC">
      <w:pPr>
        <w:spacing w:line="240" w:lineRule="auto"/>
        <w:ind w:firstLine="640"/>
        <w:jc w:val="both"/>
      </w:pPr>
      <w:r>
        <w:rPr>
          <w:rFonts w:ascii="仿宋_GB2312" w:hAnsi="仿宋_GB2312" w:eastAsia="仿宋_GB2312"/>
          <w:b w:val="0"/>
          <w:sz w:val="32"/>
        </w:rPr>
        <w:t>二、《收入决算表》</w:t>
      </w:r>
    </w:p>
    <w:p w14:paraId="3D538FFF">
      <w:pPr>
        <w:spacing w:line="240" w:lineRule="auto"/>
        <w:ind w:firstLine="640"/>
        <w:jc w:val="both"/>
      </w:pPr>
      <w:r>
        <w:rPr>
          <w:rFonts w:ascii="仿宋_GB2312" w:hAnsi="仿宋_GB2312" w:eastAsia="仿宋_GB2312"/>
          <w:b w:val="0"/>
          <w:sz w:val="32"/>
        </w:rPr>
        <w:t>三、《支出决算表》</w:t>
      </w:r>
    </w:p>
    <w:p w14:paraId="3EA11233">
      <w:pPr>
        <w:spacing w:line="240" w:lineRule="auto"/>
        <w:ind w:firstLine="640"/>
        <w:jc w:val="both"/>
      </w:pPr>
      <w:r>
        <w:rPr>
          <w:rFonts w:ascii="仿宋_GB2312" w:hAnsi="仿宋_GB2312" w:eastAsia="仿宋_GB2312"/>
          <w:b w:val="0"/>
          <w:sz w:val="32"/>
        </w:rPr>
        <w:t>四、《财政拨款收入支出决算总表》</w:t>
      </w:r>
    </w:p>
    <w:p w14:paraId="4481D77A">
      <w:pPr>
        <w:spacing w:line="240" w:lineRule="auto"/>
        <w:ind w:firstLine="640"/>
        <w:jc w:val="both"/>
      </w:pPr>
      <w:r>
        <w:rPr>
          <w:rFonts w:ascii="仿宋_GB2312" w:hAnsi="仿宋_GB2312" w:eastAsia="仿宋_GB2312"/>
          <w:b w:val="0"/>
          <w:sz w:val="32"/>
        </w:rPr>
        <w:t>五、《一般公共预算财政拨款支出决算表》</w:t>
      </w:r>
    </w:p>
    <w:p w14:paraId="5B4EE452">
      <w:pPr>
        <w:spacing w:line="240" w:lineRule="auto"/>
        <w:ind w:firstLine="640"/>
        <w:jc w:val="both"/>
      </w:pPr>
      <w:r>
        <w:rPr>
          <w:rFonts w:ascii="仿宋_GB2312" w:hAnsi="仿宋_GB2312" w:eastAsia="仿宋_GB2312"/>
          <w:b w:val="0"/>
          <w:sz w:val="32"/>
        </w:rPr>
        <w:t>六、《一般公共预算财政拨款基本支出决算表》</w:t>
      </w:r>
    </w:p>
    <w:p w14:paraId="403C4501">
      <w:pPr>
        <w:spacing w:line="240" w:lineRule="auto"/>
        <w:ind w:firstLine="640"/>
        <w:jc w:val="both"/>
      </w:pPr>
      <w:r>
        <w:rPr>
          <w:rFonts w:ascii="仿宋_GB2312" w:hAnsi="仿宋_GB2312" w:eastAsia="仿宋_GB2312"/>
          <w:b w:val="0"/>
          <w:sz w:val="32"/>
        </w:rPr>
        <w:t>七、《政府性基金预算财政拨款收入支出决算表》</w:t>
      </w:r>
    </w:p>
    <w:p w14:paraId="3DADEA38">
      <w:pPr>
        <w:spacing w:line="240" w:lineRule="auto"/>
        <w:ind w:firstLine="640"/>
        <w:jc w:val="both"/>
      </w:pPr>
      <w:r>
        <w:rPr>
          <w:rFonts w:ascii="仿宋_GB2312" w:hAnsi="仿宋_GB2312" w:eastAsia="仿宋_GB2312"/>
          <w:b w:val="0"/>
          <w:sz w:val="32"/>
        </w:rPr>
        <w:t>八、《国有资本经营预算财政拨款收入支出决算表》</w:t>
      </w:r>
    </w:p>
    <w:p w14:paraId="13058CB1">
      <w:pPr>
        <w:spacing w:line="240" w:lineRule="auto"/>
        <w:ind w:firstLine="640"/>
        <w:jc w:val="both"/>
      </w:pPr>
      <w:r>
        <w:rPr>
          <w:rFonts w:ascii="仿宋_GB2312" w:hAnsi="仿宋_GB2312" w:eastAsia="仿宋_GB2312"/>
          <w:b w:val="0"/>
          <w:sz w:val="32"/>
        </w:rPr>
        <w:t>九、《财政拨款“三公”经费支出决算表》</w:t>
      </w:r>
    </w:p>
    <w:p w14:paraId="5580CEE3">
      <w:pPr>
        <w:spacing w:line="240" w:lineRule="auto"/>
        <w:ind w:firstLine="640"/>
        <w:jc w:val="both"/>
      </w:pPr>
    </w:p>
    <w:p w14:paraId="2B0CC248">
      <w:pPr>
        <w:spacing w:line="240" w:lineRule="auto"/>
        <w:ind w:firstLine="640"/>
        <w:jc w:val="both"/>
      </w:pPr>
    </w:p>
    <w:p w14:paraId="68CAA9C3">
      <w:pPr>
        <w:spacing w:line="240" w:lineRule="auto"/>
        <w:ind w:firstLine="640"/>
        <w:jc w:val="both"/>
      </w:pPr>
    </w:p>
    <w:p w14:paraId="25EA35C2">
      <w:pPr>
        <w:spacing w:line="240" w:lineRule="auto"/>
        <w:ind w:firstLine="640"/>
        <w:jc w:val="both"/>
      </w:pPr>
    </w:p>
    <w:p w14:paraId="5C99C74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838823-1646-4FB4-8602-710390D7B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CD57928-9F47-4BC1-A544-8F5516744642}"/>
  </w:font>
  <w:font w:name="仿宋_GB2312">
    <w:panose1 w:val="02010609030101010101"/>
    <w:charset w:val="86"/>
    <w:family w:val="modern"/>
    <w:pitch w:val="default"/>
    <w:sig w:usb0="00000001" w:usb1="080E0000" w:usb2="00000000" w:usb3="00000000" w:csb0="00040000" w:csb1="00000000"/>
    <w:embedRegular r:id="rId3" w:fontKey="{73765AB0-63DC-4504-899D-60853AD122F2}"/>
  </w:font>
  <w:font w:name="楷体_GB2312">
    <w:altName w:val="楷体"/>
    <w:panose1 w:val="02010609030101010101"/>
    <w:charset w:val="86"/>
    <w:family w:val="auto"/>
    <w:pitch w:val="default"/>
    <w:sig w:usb0="00000000" w:usb1="00000000" w:usb2="00000000" w:usb3="00000000" w:csb0="00040000" w:csb1="00000000"/>
    <w:embedRegular r:id="rId4" w:fontKey="{8C870890-F212-4B0D-80D2-0B906FFEABB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54034A"/>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025C2F"/>
    <w:rsid w:val="2D1136DF"/>
    <w:rsid w:val="2DAE0E44"/>
    <w:rsid w:val="2FD27414"/>
    <w:rsid w:val="313F1D52"/>
    <w:rsid w:val="318029AB"/>
    <w:rsid w:val="31C63837"/>
    <w:rsid w:val="326F0A17"/>
    <w:rsid w:val="3277581B"/>
    <w:rsid w:val="38006E2C"/>
    <w:rsid w:val="3914510A"/>
    <w:rsid w:val="3B1220C9"/>
    <w:rsid w:val="3D500A9F"/>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4892</Words>
  <Characters>5660</Characters>
  <Lines>0</Lines>
  <Paragraphs>0</Paragraphs>
  <TotalTime>4</TotalTime>
  <ScaleCrop>false</ScaleCrop>
  <LinksUpToDate>false</LinksUpToDate>
  <CharactersWithSpaces>5668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七喜</cp:lastModifiedBy>
  <cp:lastPrinted>2024-07-22T11:58:00Z</cp:lastPrinted>
  <dcterms:modified xsi:type="dcterms:W3CDTF">2025-09-30T04:10:41Z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